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032" w:rsidRPr="00624032" w:rsidRDefault="00624032" w:rsidP="00616A37">
      <w:pPr>
        <w:jc w:val="center"/>
        <w:rPr>
          <w:b/>
          <w:sz w:val="32"/>
          <w:szCs w:val="32"/>
        </w:rPr>
      </w:pPr>
      <w:r w:rsidRPr="00624032">
        <w:rPr>
          <w:b/>
          <w:sz w:val="32"/>
          <w:szCs w:val="32"/>
        </w:rPr>
        <w:t xml:space="preserve">Перечень ВСР по дисциплине </w:t>
      </w:r>
      <w:r w:rsidR="0044730F">
        <w:rPr>
          <w:b/>
          <w:sz w:val="32"/>
          <w:szCs w:val="32"/>
        </w:rPr>
        <w:t>ОУД.09</w:t>
      </w:r>
      <w:r w:rsidR="005A6F6C">
        <w:rPr>
          <w:b/>
          <w:sz w:val="32"/>
          <w:szCs w:val="32"/>
        </w:rPr>
        <w:t xml:space="preserve"> </w:t>
      </w:r>
      <w:r w:rsidR="00701DCE">
        <w:rPr>
          <w:b/>
          <w:sz w:val="32"/>
          <w:szCs w:val="32"/>
        </w:rPr>
        <w:t>Информатика</w:t>
      </w:r>
      <w:r w:rsidRPr="00624032">
        <w:rPr>
          <w:b/>
          <w:sz w:val="32"/>
          <w:szCs w:val="32"/>
        </w:rPr>
        <w:t xml:space="preserve"> </w:t>
      </w:r>
      <w:r w:rsidR="00701DCE">
        <w:rPr>
          <w:b/>
          <w:sz w:val="32"/>
          <w:szCs w:val="32"/>
        </w:rPr>
        <w:t>1 курс все специальности</w:t>
      </w:r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3"/>
        <w:gridCol w:w="4319"/>
        <w:gridCol w:w="3827"/>
        <w:gridCol w:w="1418"/>
        <w:gridCol w:w="1701"/>
        <w:gridCol w:w="3260"/>
      </w:tblGrid>
      <w:tr w:rsidR="00AA2A5D" w:rsidRPr="00CD1AFA" w:rsidTr="00616A3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A5D" w:rsidRPr="00CD1AFA" w:rsidRDefault="00AA2A5D" w:rsidP="00616A37">
            <w:pPr>
              <w:jc w:val="center"/>
            </w:pPr>
            <w:r w:rsidRPr="00CD1AFA">
              <w:t xml:space="preserve">№ </w:t>
            </w:r>
            <w:proofErr w:type="spellStart"/>
            <w:proofErr w:type="gramStart"/>
            <w:r w:rsidRPr="00CD1AFA">
              <w:t>п</w:t>
            </w:r>
            <w:proofErr w:type="spellEnd"/>
            <w:proofErr w:type="gramEnd"/>
            <w:r w:rsidRPr="00CD1AFA">
              <w:t>/</w:t>
            </w:r>
            <w:proofErr w:type="spellStart"/>
            <w:r w:rsidRPr="00CD1AFA">
              <w:t>п</w:t>
            </w:r>
            <w:proofErr w:type="spellEnd"/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A5D" w:rsidRPr="00996346" w:rsidRDefault="00AA2A5D" w:rsidP="00616A37">
            <w:pPr>
              <w:jc w:val="center"/>
            </w:pPr>
            <w:r w:rsidRPr="00996346">
              <w:t xml:space="preserve">Тема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A5D" w:rsidRPr="00996346" w:rsidRDefault="00AA2A5D" w:rsidP="00616A37">
            <w:pPr>
              <w:jc w:val="center"/>
            </w:pPr>
            <w:r w:rsidRPr="00996346">
              <w:t>Наименование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A5D" w:rsidRPr="00CD1AFA" w:rsidRDefault="00AA2A5D" w:rsidP="00616A37">
            <w:pPr>
              <w:jc w:val="center"/>
            </w:pPr>
            <w:r w:rsidRPr="00CD1AFA">
              <w:t>Норма времени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A5D" w:rsidRPr="00CD1AFA" w:rsidRDefault="00AA2A5D" w:rsidP="00616A37">
            <w:pPr>
              <w:jc w:val="center"/>
            </w:pPr>
            <w:r>
              <w:t>форма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A5D" w:rsidRPr="00CD1AFA" w:rsidRDefault="00AA2A5D" w:rsidP="00616A37">
            <w:pPr>
              <w:jc w:val="center"/>
            </w:pPr>
            <w:r w:rsidRPr="00CD1AFA">
              <w:t xml:space="preserve">Источник </w:t>
            </w:r>
          </w:p>
        </w:tc>
      </w:tr>
      <w:tr w:rsidR="00701DCE" w:rsidRPr="00CD1AFA" w:rsidTr="005E03CF">
        <w:trPr>
          <w:cantSplit/>
          <w:trHeight w:val="70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CD1AFA" w:rsidRDefault="00701DCE" w:rsidP="00616A37">
            <w:pPr>
              <w:jc w:val="center"/>
            </w:pPr>
            <w:r>
              <w:t>1</w:t>
            </w:r>
            <w:r w:rsidR="0044730F">
              <w:t>4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CE" w:rsidRPr="00AD1038" w:rsidRDefault="00701DCE" w:rsidP="00C90285">
            <w:pPr>
              <w:pStyle w:val="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AD1038">
              <w:rPr>
                <w:rFonts w:ascii="Times New Roman" w:hAnsi="Times New Roman"/>
                <w:sz w:val="24"/>
                <w:szCs w:val="24"/>
              </w:rPr>
              <w:t>Тема3.1.Архитектура компьютера</w:t>
            </w:r>
          </w:p>
          <w:p w:rsidR="00701DCE" w:rsidRDefault="00701DCE" w:rsidP="007D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AD1038" w:rsidRDefault="00701DCE" w:rsidP="00DD5CC4">
            <w:pPr>
              <w:rPr>
                <w:bCs/>
              </w:rPr>
            </w:pPr>
            <w:r w:rsidRPr="00AD1038">
              <w:t>ВСР №1</w:t>
            </w:r>
            <w:r>
              <w:t>6</w:t>
            </w:r>
            <w:r w:rsidRPr="00AD1038">
              <w:t xml:space="preserve"> Комплектация компь</w:t>
            </w:r>
            <w:r w:rsidRPr="00AD1038">
              <w:t>ю</w:t>
            </w:r>
            <w:r w:rsidRPr="00AD1038">
              <w:t>терного рабочего места в соотве</w:t>
            </w:r>
            <w:r w:rsidRPr="00AD1038">
              <w:t>т</w:t>
            </w:r>
            <w:r w:rsidRPr="00AD1038">
              <w:t>ствии с целями его использования для различных направлений пр</w:t>
            </w:r>
            <w:r w:rsidRPr="00AD1038">
              <w:t>о</w:t>
            </w:r>
            <w:r w:rsidRPr="00AD1038">
              <w:t>фессиональной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CD1AFA" w:rsidRDefault="00701DCE" w:rsidP="001F50BE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DCE" w:rsidRPr="00AD1038" w:rsidRDefault="00701DCE" w:rsidP="001F50BE">
            <w:pPr>
              <w:ind w:left="113" w:right="113"/>
            </w:pPr>
            <w:r w:rsidRPr="00AD1038">
              <w:t>конспект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AD1038" w:rsidRDefault="00701DCE" w:rsidP="001F50BE">
            <w:pPr>
              <w:pStyle w:val="a5"/>
              <w:spacing w:after="0"/>
              <w:ind w:left="34" w:right="1"/>
              <w:jc w:val="both"/>
              <w:rPr>
                <w:rFonts w:ascii="Times New Roman" w:hAnsi="Times New Roman"/>
                <w:szCs w:val="24"/>
              </w:rPr>
            </w:pPr>
            <w:r w:rsidRPr="00AD1038">
              <w:rPr>
                <w:rFonts w:ascii="Times New Roman" w:hAnsi="Times New Roman"/>
                <w:szCs w:val="24"/>
              </w:rPr>
              <w:t>http://www.ido.rudn.ru/nfpk/inf/inf5.html</w:t>
            </w:r>
          </w:p>
          <w:p w:rsidR="00701DCE" w:rsidRPr="00AD1038" w:rsidRDefault="00701DCE" w:rsidP="001F50BE"/>
        </w:tc>
      </w:tr>
      <w:tr w:rsidR="00701DCE" w:rsidRPr="00CD1AFA" w:rsidTr="00215403">
        <w:trPr>
          <w:cantSplit/>
          <w:trHeight w:val="70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CD1AFA" w:rsidRDefault="00701DCE" w:rsidP="0044730F">
            <w:pPr>
              <w:jc w:val="center"/>
            </w:pPr>
            <w:r>
              <w:t>1</w:t>
            </w:r>
            <w:r w:rsidR="0044730F">
              <w:t>5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CE" w:rsidRPr="00AD1038" w:rsidRDefault="00701DCE" w:rsidP="00C90285">
            <w:r w:rsidRPr="00AD1038">
              <w:rPr>
                <w:b/>
              </w:rPr>
              <w:t>Тема3.2.</w:t>
            </w:r>
            <w:r w:rsidRPr="00AD1038">
              <w:t xml:space="preserve"> </w:t>
            </w:r>
            <w:r w:rsidRPr="00AD1038">
              <w:rPr>
                <w:b/>
              </w:rPr>
              <w:t>Программное обеспечение компьютера</w:t>
            </w:r>
            <w:r w:rsidRPr="00AD1038">
              <w:t xml:space="preserve"> </w:t>
            </w:r>
          </w:p>
          <w:p w:rsidR="00701DCE" w:rsidRDefault="00701DCE" w:rsidP="007D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AD1038" w:rsidRDefault="00701DCE" w:rsidP="00C90285">
            <w:r>
              <w:rPr>
                <w:bCs/>
              </w:rPr>
              <w:t>ВСР №17</w:t>
            </w:r>
            <w:r w:rsidRPr="00AD1038">
              <w:rPr>
                <w:bCs/>
              </w:rPr>
              <w:t xml:space="preserve"> </w:t>
            </w:r>
            <w:r>
              <w:rPr>
                <w:bCs/>
              </w:rPr>
              <w:t>Сервисное программное обеспечение</w:t>
            </w:r>
          </w:p>
          <w:p w:rsidR="00701DCE" w:rsidRPr="00AD1038" w:rsidRDefault="00701DCE" w:rsidP="00616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CD1AFA" w:rsidRDefault="00701DCE" w:rsidP="001F50BE">
            <w:pPr>
              <w:jc w:val="center"/>
            </w:pPr>
            <w:r w:rsidRPr="00CD1AFA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DCE" w:rsidRPr="00AD1038" w:rsidRDefault="00701DCE" w:rsidP="001F50BE">
            <w:pPr>
              <w:ind w:left="113" w:right="113"/>
            </w:pPr>
            <w:r w:rsidRPr="00AD1038">
              <w:t>презентация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AD1038" w:rsidRDefault="00701DCE" w:rsidP="001F50BE">
            <w:pPr>
              <w:pStyle w:val="a5"/>
              <w:spacing w:after="0"/>
              <w:ind w:left="34" w:right="1"/>
              <w:jc w:val="both"/>
              <w:rPr>
                <w:rFonts w:ascii="Times New Roman" w:hAnsi="Times New Roman"/>
                <w:szCs w:val="24"/>
              </w:rPr>
            </w:pPr>
            <w:r w:rsidRPr="00AD1038">
              <w:rPr>
                <w:rFonts w:ascii="Times New Roman" w:hAnsi="Times New Roman"/>
                <w:szCs w:val="24"/>
              </w:rPr>
              <w:t>http://ru.wikipedia.org/wiki/программное_обеспечение</w:t>
            </w:r>
          </w:p>
          <w:p w:rsidR="00701DCE" w:rsidRPr="00AD1038" w:rsidRDefault="00701DCE" w:rsidP="00701DCE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34" w:right="1" w:firstLine="0"/>
              <w:jc w:val="both"/>
              <w:rPr>
                <w:rFonts w:ascii="Times New Roman" w:hAnsi="Times New Roman"/>
                <w:szCs w:val="24"/>
              </w:rPr>
            </w:pPr>
            <w:r w:rsidRPr="00AD1038">
              <w:rPr>
                <w:rFonts w:ascii="Times New Roman" w:hAnsi="Times New Roman"/>
                <w:szCs w:val="24"/>
              </w:rPr>
              <w:t>http://www.ido.rudn.ru/nfpk/inf/inf5.html</w:t>
            </w:r>
          </w:p>
          <w:p w:rsidR="00701DCE" w:rsidRPr="00AD1038" w:rsidRDefault="00B552E6" w:rsidP="00DD5CC4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34" w:right="1" w:firstLine="0"/>
              <w:jc w:val="both"/>
            </w:pPr>
            <w:hyperlink r:id="rId5" w:history="1">
              <w:r w:rsidR="00701DCE" w:rsidRPr="00AD1038">
                <w:rPr>
                  <w:rStyle w:val="a3"/>
                  <w:rFonts w:ascii="Times New Roman" w:hAnsi="Times New Roman"/>
                  <w:color w:val="auto"/>
                  <w:szCs w:val="24"/>
                </w:rPr>
                <w:t>http://www.klgtu.ru/students/literature/inf_asu/570.html</w:t>
              </w:r>
            </w:hyperlink>
          </w:p>
        </w:tc>
      </w:tr>
      <w:tr w:rsidR="00701DCE" w:rsidRPr="00CD1AFA" w:rsidTr="00F729E5">
        <w:trPr>
          <w:cantSplit/>
          <w:trHeight w:val="70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CD1AFA" w:rsidRDefault="00701DCE" w:rsidP="0044730F">
            <w:pPr>
              <w:jc w:val="center"/>
            </w:pPr>
            <w:r>
              <w:t>1</w:t>
            </w:r>
            <w:r w:rsidR="0044730F">
              <w:t>6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CE" w:rsidRPr="008F5D53" w:rsidRDefault="00701DCE" w:rsidP="00C90285">
            <w:pPr>
              <w:spacing w:line="276" w:lineRule="auto"/>
              <w:ind w:right="-20"/>
            </w:pPr>
            <w:r w:rsidRPr="008F5D53">
              <w:rPr>
                <w:b/>
                <w:bCs/>
                <w:spacing w:val="5"/>
              </w:rPr>
              <w:t>Тема 3.3. Б</w:t>
            </w:r>
            <w:r w:rsidRPr="008F5D53">
              <w:rPr>
                <w:b/>
                <w:bCs/>
                <w:spacing w:val="-1"/>
              </w:rPr>
              <w:t>е</w:t>
            </w:r>
            <w:r w:rsidRPr="008F5D53">
              <w:rPr>
                <w:b/>
                <w:bCs/>
              </w:rPr>
              <w:t>зо</w:t>
            </w:r>
            <w:r w:rsidRPr="008F5D53">
              <w:rPr>
                <w:b/>
                <w:bCs/>
                <w:spacing w:val="1"/>
              </w:rPr>
              <w:t>п</w:t>
            </w:r>
            <w:r w:rsidRPr="008F5D53">
              <w:rPr>
                <w:b/>
                <w:bCs/>
              </w:rPr>
              <w:t>а</w:t>
            </w:r>
            <w:r w:rsidRPr="008F5D53">
              <w:rPr>
                <w:b/>
                <w:bCs/>
                <w:spacing w:val="-1"/>
              </w:rPr>
              <w:t>с</w:t>
            </w:r>
            <w:r w:rsidRPr="008F5D53">
              <w:rPr>
                <w:b/>
                <w:bCs/>
                <w:spacing w:val="1"/>
              </w:rPr>
              <w:t>н</w:t>
            </w:r>
            <w:r w:rsidRPr="008F5D53">
              <w:rPr>
                <w:b/>
                <w:bCs/>
              </w:rPr>
              <w:t>о</w:t>
            </w:r>
            <w:r w:rsidRPr="008F5D53">
              <w:rPr>
                <w:b/>
                <w:bCs/>
                <w:spacing w:val="-6"/>
              </w:rPr>
              <w:t>с</w:t>
            </w:r>
            <w:r w:rsidRPr="008F5D53">
              <w:rPr>
                <w:b/>
                <w:bCs/>
                <w:spacing w:val="2"/>
              </w:rPr>
              <w:t>т</w:t>
            </w:r>
            <w:r w:rsidRPr="008F5D53">
              <w:rPr>
                <w:b/>
                <w:bCs/>
                <w:spacing w:val="-2"/>
              </w:rPr>
              <w:t>ь</w:t>
            </w:r>
            <w:r w:rsidRPr="008F5D53">
              <w:rPr>
                <w:b/>
                <w:bCs/>
              </w:rPr>
              <w:t>,</w:t>
            </w:r>
            <w:r w:rsidRPr="008F5D53">
              <w:rPr>
                <w:b/>
                <w:bCs/>
                <w:spacing w:val="5"/>
              </w:rPr>
              <w:t xml:space="preserve"> </w:t>
            </w:r>
            <w:r w:rsidRPr="008F5D53">
              <w:rPr>
                <w:b/>
                <w:bCs/>
                <w:spacing w:val="-3"/>
              </w:rPr>
              <w:t>г</w:t>
            </w:r>
            <w:r w:rsidRPr="008F5D53">
              <w:rPr>
                <w:b/>
                <w:bCs/>
                <w:spacing w:val="1"/>
              </w:rPr>
              <w:t>иги</w:t>
            </w:r>
            <w:r w:rsidRPr="008F5D53">
              <w:rPr>
                <w:b/>
                <w:bCs/>
                <w:spacing w:val="-1"/>
              </w:rPr>
              <w:t>е</w:t>
            </w:r>
            <w:r w:rsidRPr="008F5D53">
              <w:rPr>
                <w:b/>
                <w:bCs/>
                <w:spacing w:val="1"/>
              </w:rPr>
              <w:t>н</w:t>
            </w:r>
            <w:r w:rsidRPr="008F5D53">
              <w:rPr>
                <w:b/>
                <w:bCs/>
                <w:spacing w:val="-5"/>
              </w:rPr>
              <w:t>а</w:t>
            </w:r>
            <w:r w:rsidRPr="008F5D53">
              <w:rPr>
                <w:b/>
                <w:bCs/>
              </w:rPr>
              <w:t xml:space="preserve">, </w:t>
            </w:r>
            <w:r w:rsidRPr="008F5D53">
              <w:rPr>
                <w:b/>
                <w:bCs/>
                <w:spacing w:val="2"/>
              </w:rPr>
              <w:t>э</w:t>
            </w:r>
            <w:r w:rsidRPr="008F5D53">
              <w:rPr>
                <w:b/>
                <w:bCs/>
                <w:spacing w:val="1"/>
              </w:rPr>
              <w:t>р</w:t>
            </w:r>
            <w:r w:rsidRPr="008F5D53">
              <w:rPr>
                <w:b/>
                <w:bCs/>
                <w:spacing w:val="1"/>
              </w:rPr>
              <w:t>г</w:t>
            </w:r>
            <w:r w:rsidRPr="008F5D53">
              <w:rPr>
                <w:b/>
                <w:bCs/>
              </w:rPr>
              <w:t>о</w:t>
            </w:r>
            <w:r w:rsidRPr="008F5D53">
              <w:rPr>
                <w:b/>
                <w:bCs/>
                <w:spacing w:val="1"/>
              </w:rPr>
              <w:t>н</w:t>
            </w:r>
            <w:r w:rsidRPr="008F5D53">
              <w:rPr>
                <w:b/>
                <w:bCs/>
              </w:rPr>
              <w:t>ом</w:t>
            </w:r>
            <w:r w:rsidRPr="008F5D53">
              <w:rPr>
                <w:b/>
                <w:bCs/>
                <w:spacing w:val="-4"/>
              </w:rPr>
              <w:t>и</w:t>
            </w:r>
            <w:r w:rsidRPr="008F5D53">
              <w:rPr>
                <w:b/>
                <w:bCs/>
                <w:spacing w:val="1"/>
              </w:rPr>
              <w:t>к</w:t>
            </w:r>
            <w:r w:rsidRPr="008F5D53">
              <w:rPr>
                <w:b/>
                <w:bCs/>
                <w:spacing w:val="-5"/>
              </w:rPr>
              <w:t>а</w:t>
            </w:r>
            <w:r w:rsidRPr="008F5D53">
              <w:rPr>
                <w:b/>
                <w:bCs/>
              </w:rPr>
              <w:t>,</w:t>
            </w:r>
            <w:r w:rsidRPr="008F5D53">
              <w:rPr>
                <w:b/>
                <w:bCs/>
                <w:spacing w:val="5"/>
              </w:rPr>
              <w:t xml:space="preserve"> </w:t>
            </w:r>
            <w:r w:rsidRPr="008F5D53">
              <w:rPr>
                <w:b/>
                <w:bCs/>
                <w:spacing w:val="1"/>
              </w:rPr>
              <w:t>р</w:t>
            </w:r>
            <w:r w:rsidRPr="008F5D53">
              <w:rPr>
                <w:b/>
                <w:bCs/>
                <w:spacing w:val="-1"/>
              </w:rPr>
              <w:t>ес</w:t>
            </w:r>
            <w:r w:rsidRPr="008F5D53">
              <w:rPr>
                <w:b/>
                <w:bCs/>
              </w:rPr>
              <w:t>у</w:t>
            </w:r>
            <w:r w:rsidRPr="008F5D53">
              <w:rPr>
                <w:b/>
                <w:bCs/>
                <w:spacing w:val="1"/>
              </w:rPr>
              <w:t>р</w:t>
            </w:r>
            <w:r w:rsidRPr="008F5D53">
              <w:rPr>
                <w:b/>
                <w:bCs/>
                <w:spacing w:val="-1"/>
              </w:rPr>
              <w:t>с</w:t>
            </w:r>
            <w:r w:rsidRPr="008F5D53">
              <w:rPr>
                <w:b/>
                <w:bCs/>
              </w:rPr>
              <w:t>о</w:t>
            </w:r>
            <w:r w:rsidRPr="008F5D53">
              <w:rPr>
                <w:b/>
                <w:bCs/>
                <w:spacing w:val="-1"/>
              </w:rPr>
              <w:t>с</w:t>
            </w:r>
            <w:r w:rsidRPr="008F5D53">
              <w:rPr>
                <w:b/>
                <w:bCs/>
              </w:rPr>
              <w:t>б</w:t>
            </w:r>
            <w:r w:rsidRPr="008F5D53">
              <w:rPr>
                <w:b/>
                <w:bCs/>
                <w:spacing w:val="-1"/>
              </w:rPr>
              <w:t>е</w:t>
            </w:r>
            <w:r w:rsidRPr="008F5D53">
              <w:rPr>
                <w:b/>
                <w:bCs/>
                <w:spacing w:val="1"/>
              </w:rPr>
              <w:t>р</w:t>
            </w:r>
            <w:r w:rsidRPr="008F5D53">
              <w:rPr>
                <w:b/>
                <w:bCs/>
                <w:spacing w:val="-1"/>
              </w:rPr>
              <w:t>е</w:t>
            </w:r>
            <w:r w:rsidRPr="008F5D53">
              <w:rPr>
                <w:b/>
                <w:bCs/>
                <w:spacing w:val="-6"/>
              </w:rPr>
              <w:t>ж</w:t>
            </w:r>
            <w:r w:rsidRPr="008F5D53">
              <w:rPr>
                <w:b/>
                <w:bCs/>
                <w:spacing w:val="-1"/>
              </w:rPr>
              <w:t>е</w:t>
            </w:r>
            <w:r w:rsidRPr="008F5D53">
              <w:rPr>
                <w:b/>
                <w:bCs/>
                <w:spacing w:val="1"/>
              </w:rPr>
              <w:t>ни</w:t>
            </w:r>
            <w:r w:rsidRPr="008F5D53">
              <w:rPr>
                <w:b/>
                <w:bCs/>
                <w:spacing w:val="-1"/>
              </w:rPr>
              <w:t>е</w:t>
            </w:r>
            <w:r w:rsidRPr="008F5D53">
              <w:t>.</w:t>
            </w:r>
          </w:p>
          <w:p w:rsidR="00701DCE" w:rsidRDefault="00701DCE" w:rsidP="007D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AD1038" w:rsidRDefault="00701DCE" w:rsidP="00616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  <w:spacing w:val="5"/>
              </w:rPr>
              <w:t xml:space="preserve">ВСР №18 </w:t>
            </w:r>
            <w:r w:rsidRPr="008F5D53">
              <w:rPr>
                <w:bCs/>
                <w:spacing w:val="5"/>
              </w:rPr>
              <w:t>Сравнительные хара</w:t>
            </w:r>
            <w:r w:rsidRPr="008F5D53">
              <w:rPr>
                <w:bCs/>
                <w:spacing w:val="5"/>
              </w:rPr>
              <w:t>к</w:t>
            </w:r>
            <w:r w:rsidRPr="008F5D53">
              <w:rPr>
                <w:bCs/>
                <w:spacing w:val="5"/>
              </w:rPr>
              <w:t>теристики антивирусных пр</w:t>
            </w:r>
            <w:r w:rsidRPr="008F5D53">
              <w:rPr>
                <w:bCs/>
                <w:spacing w:val="5"/>
              </w:rPr>
              <w:t>о</w:t>
            </w:r>
            <w:r w:rsidRPr="008F5D53">
              <w:rPr>
                <w:bCs/>
                <w:spacing w:val="5"/>
              </w:rPr>
              <w:t>грамм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CD1AFA" w:rsidRDefault="00701DCE" w:rsidP="001F50BE">
            <w:pPr>
              <w:jc w:val="center"/>
            </w:pPr>
            <w:r w:rsidRPr="00CD1AFA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DCE" w:rsidRPr="00AD1038" w:rsidRDefault="00701DCE" w:rsidP="001F50BE">
            <w:pPr>
              <w:ind w:left="113" w:right="113"/>
            </w:pPr>
            <w:r>
              <w:t>та</w:t>
            </w:r>
            <w:r>
              <w:t>б</w:t>
            </w:r>
            <w:r>
              <w:t>лица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AD1038" w:rsidRDefault="00044F53" w:rsidP="001F50BE">
            <w:pPr>
              <w:pStyle w:val="a5"/>
              <w:spacing w:after="0"/>
              <w:ind w:left="34" w:right="1"/>
              <w:jc w:val="both"/>
              <w:rPr>
                <w:rFonts w:ascii="Times New Roman" w:hAnsi="Times New Roman"/>
                <w:szCs w:val="24"/>
              </w:rPr>
            </w:pPr>
            <w:r w:rsidRPr="00044F53">
              <w:rPr>
                <w:rFonts w:ascii="Times New Roman" w:hAnsi="Times New Roman"/>
                <w:szCs w:val="24"/>
              </w:rPr>
              <w:t>http://smartsourcing.ru</w:t>
            </w:r>
          </w:p>
        </w:tc>
      </w:tr>
      <w:tr w:rsidR="00701DCE" w:rsidRPr="00CD1AFA" w:rsidTr="00642165">
        <w:trPr>
          <w:cantSplit/>
          <w:trHeight w:val="70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CD1AFA" w:rsidRDefault="00701DCE" w:rsidP="0044730F">
            <w:pPr>
              <w:jc w:val="center"/>
            </w:pPr>
            <w:r>
              <w:t>1</w:t>
            </w:r>
            <w:r w:rsidR="0044730F">
              <w:t>7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CE" w:rsidRPr="00AD1038" w:rsidRDefault="00701DCE" w:rsidP="00C90285">
            <w:pPr>
              <w:ind w:left="139" w:right="89"/>
              <w:jc w:val="both"/>
            </w:pPr>
            <w:r w:rsidRPr="00AD1038">
              <w:rPr>
                <w:b/>
              </w:rPr>
              <w:t>Тема 4.1</w:t>
            </w:r>
            <w:r w:rsidRPr="00AD1038">
              <w:t xml:space="preserve">. </w:t>
            </w:r>
            <w:r w:rsidRPr="00AD1038">
              <w:rPr>
                <w:b/>
                <w:bCs/>
                <w:spacing w:val="3"/>
              </w:rPr>
              <w:t>В</w:t>
            </w:r>
            <w:r w:rsidRPr="00AD1038">
              <w:rPr>
                <w:b/>
                <w:bCs/>
              </w:rPr>
              <w:t>озмо</w:t>
            </w:r>
            <w:r w:rsidRPr="00AD1038">
              <w:rPr>
                <w:b/>
                <w:bCs/>
                <w:spacing w:val="-6"/>
              </w:rPr>
              <w:t>ж</w:t>
            </w:r>
            <w:r w:rsidRPr="00AD1038">
              <w:rPr>
                <w:b/>
                <w:bCs/>
                <w:spacing w:val="1"/>
              </w:rPr>
              <w:t>н</w:t>
            </w:r>
            <w:r w:rsidRPr="00AD1038">
              <w:rPr>
                <w:b/>
                <w:bCs/>
              </w:rPr>
              <w:t>о</w:t>
            </w:r>
            <w:r w:rsidRPr="00AD1038">
              <w:rPr>
                <w:b/>
                <w:bCs/>
                <w:spacing w:val="-1"/>
              </w:rPr>
              <w:t>с</w:t>
            </w:r>
            <w:r w:rsidRPr="00AD1038">
              <w:rPr>
                <w:b/>
                <w:bCs/>
                <w:spacing w:val="2"/>
              </w:rPr>
              <w:t>т</w:t>
            </w:r>
            <w:r w:rsidRPr="00AD1038">
              <w:rPr>
                <w:b/>
                <w:bCs/>
              </w:rPr>
              <w:t>и</w:t>
            </w:r>
            <w:r w:rsidRPr="00AD1038">
              <w:rPr>
                <w:b/>
                <w:bCs/>
                <w:spacing w:val="6"/>
              </w:rPr>
              <w:t xml:space="preserve"> </w:t>
            </w:r>
            <w:r w:rsidRPr="00AD1038">
              <w:rPr>
                <w:b/>
                <w:bCs/>
                <w:spacing w:val="1"/>
              </w:rPr>
              <w:t>н</w:t>
            </w:r>
            <w:r w:rsidRPr="00AD1038">
              <w:rPr>
                <w:b/>
                <w:bCs/>
              </w:rPr>
              <w:t>а</w:t>
            </w:r>
            <w:r w:rsidRPr="00AD1038">
              <w:rPr>
                <w:b/>
                <w:bCs/>
                <w:spacing w:val="-1"/>
              </w:rPr>
              <w:t>с</w:t>
            </w:r>
            <w:r w:rsidRPr="00AD1038">
              <w:rPr>
                <w:b/>
                <w:bCs/>
                <w:spacing w:val="2"/>
              </w:rPr>
              <w:t>т</w:t>
            </w:r>
            <w:r w:rsidRPr="00AD1038">
              <w:rPr>
                <w:b/>
                <w:bCs/>
              </w:rPr>
              <w:t>ол</w:t>
            </w:r>
            <w:r w:rsidRPr="00AD1038">
              <w:rPr>
                <w:b/>
                <w:bCs/>
                <w:spacing w:val="3"/>
              </w:rPr>
              <w:t>ь</w:t>
            </w:r>
            <w:r w:rsidRPr="00AD1038">
              <w:rPr>
                <w:b/>
                <w:bCs/>
                <w:spacing w:val="1"/>
              </w:rPr>
              <w:t>н</w:t>
            </w:r>
            <w:r w:rsidRPr="00AD1038">
              <w:rPr>
                <w:b/>
                <w:bCs/>
              </w:rPr>
              <w:t xml:space="preserve">ых </w:t>
            </w:r>
            <w:r w:rsidRPr="00AD1038">
              <w:rPr>
                <w:b/>
                <w:bCs/>
                <w:spacing w:val="1"/>
              </w:rPr>
              <w:t>и</w:t>
            </w:r>
            <w:r w:rsidRPr="00AD1038">
              <w:rPr>
                <w:b/>
                <w:bCs/>
              </w:rPr>
              <w:t>з</w:t>
            </w:r>
            <w:r w:rsidRPr="00AD1038">
              <w:rPr>
                <w:b/>
                <w:bCs/>
                <w:spacing w:val="-1"/>
              </w:rPr>
              <w:t>д</w:t>
            </w:r>
            <w:r w:rsidRPr="00AD1038">
              <w:rPr>
                <w:b/>
                <w:bCs/>
              </w:rPr>
              <w:t>а</w:t>
            </w:r>
            <w:r w:rsidRPr="00AD1038">
              <w:rPr>
                <w:b/>
                <w:bCs/>
                <w:spacing w:val="2"/>
              </w:rPr>
              <w:t>т</w:t>
            </w:r>
            <w:r w:rsidRPr="00AD1038">
              <w:rPr>
                <w:b/>
                <w:bCs/>
                <w:spacing w:val="4"/>
              </w:rPr>
              <w:t>е</w:t>
            </w:r>
            <w:r w:rsidRPr="00AD1038">
              <w:rPr>
                <w:b/>
                <w:bCs/>
              </w:rPr>
              <w:t>л</w:t>
            </w:r>
            <w:r w:rsidRPr="00AD1038">
              <w:rPr>
                <w:b/>
                <w:bCs/>
                <w:spacing w:val="3"/>
              </w:rPr>
              <w:t>ь</w:t>
            </w:r>
            <w:r w:rsidRPr="00AD1038">
              <w:rPr>
                <w:b/>
                <w:bCs/>
                <w:spacing w:val="-1"/>
              </w:rPr>
              <w:t>с</w:t>
            </w:r>
            <w:r w:rsidRPr="00AD1038">
              <w:rPr>
                <w:b/>
                <w:bCs/>
                <w:spacing w:val="1"/>
              </w:rPr>
              <w:t>ки</w:t>
            </w:r>
            <w:r w:rsidRPr="00AD1038">
              <w:rPr>
                <w:b/>
                <w:bCs/>
              </w:rPr>
              <w:t xml:space="preserve">х </w:t>
            </w:r>
            <w:r w:rsidRPr="00AD1038">
              <w:rPr>
                <w:b/>
                <w:bCs/>
                <w:spacing w:val="-1"/>
              </w:rPr>
              <w:t>с</w:t>
            </w:r>
            <w:r w:rsidRPr="00AD1038">
              <w:rPr>
                <w:b/>
                <w:bCs/>
                <w:spacing w:val="1"/>
              </w:rPr>
              <w:t>и</w:t>
            </w:r>
            <w:r w:rsidRPr="00AD1038">
              <w:rPr>
                <w:b/>
                <w:bCs/>
                <w:spacing w:val="-1"/>
              </w:rPr>
              <w:t>с</w:t>
            </w:r>
            <w:r w:rsidRPr="00AD1038">
              <w:rPr>
                <w:b/>
                <w:bCs/>
                <w:spacing w:val="2"/>
              </w:rPr>
              <w:t>т</w:t>
            </w:r>
            <w:r w:rsidRPr="00AD1038">
              <w:rPr>
                <w:b/>
                <w:bCs/>
                <w:spacing w:val="-1"/>
              </w:rPr>
              <w:t>е</w:t>
            </w:r>
            <w:r w:rsidRPr="00AD1038">
              <w:rPr>
                <w:b/>
                <w:bCs/>
              </w:rPr>
              <w:t>м:</w:t>
            </w:r>
            <w:r w:rsidRPr="00AD1038">
              <w:rPr>
                <w:b/>
                <w:bCs/>
                <w:spacing w:val="7"/>
              </w:rPr>
              <w:t xml:space="preserve"> </w:t>
            </w:r>
            <w:r w:rsidRPr="00AD1038">
              <w:rPr>
                <w:b/>
                <w:bCs/>
                <w:spacing w:val="-1"/>
              </w:rPr>
              <w:t>с</w:t>
            </w:r>
            <w:r w:rsidRPr="00AD1038">
              <w:rPr>
                <w:b/>
                <w:bCs/>
              </w:rPr>
              <w:t>оз</w:t>
            </w:r>
            <w:r w:rsidRPr="00AD1038">
              <w:rPr>
                <w:b/>
                <w:bCs/>
                <w:spacing w:val="-1"/>
              </w:rPr>
              <w:t>д</w:t>
            </w:r>
            <w:r w:rsidRPr="00AD1038">
              <w:rPr>
                <w:b/>
                <w:bCs/>
              </w:rPr>
              <w:t>а</w:t>
            </w:r>
            <w:r w:rsidRPr="00AD1038">
              <w:rPr>
                <w:b/>
                <w:bCs/>
                <w:spacing w:val="1"/>
              </w:rPr>
              <w:t>ни</w:t>
            </w:r>
            <w:r w:rsidRPr="00AD1038">
              <w:rPr>
                <w:b/>
                <w:bCs/>
                <w:spacing w:val="-1"/>
              </w:rPr>
              <w:t>е</w:t>
            </w:r>
            <w:r w:rsidRPr="00AD1038">
              <w:rPr>
                <w:b/>
                <w:bCs/>
              </w:rPr>
              <w:t>,</w:t>
            </w:r>
            <w:r w:rsidRPr="00AD1038">
              <w:rPr>
                <w:b/>
                <w:bCs/>
                <w:spacing w:val="7"/>
              </w:rPr>
              <w:t xml:space="preserve"> </w:t>
            </w:r>
            <w:r w:rsidRPr="00AD1038">
              <w:rPr>
                <w:b/>
                <w:bCs/>
              </w:rPr>
              <w:t>о</w:t>
            </w:r>
            <w:r w:rsidRPr="00AD1038">
              <w:rPr>
                <w:b/>
                <w:bCs/>
                <w:spacing w:val="1"/>
              </w:rPr>
              <w:t>р</w:t>
            </w:r>
            <w:r w:rsidRPr="00AD1038">
              <w:rPr>
                <w:b/>
                <w:bCs/>
                <w:spacing w:val="1"/>
              </w:rPr>
              <w:t>г</w:t>
            </w:r>
            <w:r w:rsidRPr="00AD1038">
              <w:rPr>
                <w:b/>
                <w:bCs/>
              </w:rPr>
              <w:t>а</w:t>
            </w:r>
            <w:r w:rsidRPr="00AD1038">
              <w:rPr>
                <w:b/>
                <w:bCs/>
                <w:spacing w:val="1"/>
              </w:rPr>
              <w:t>ни</w:t>
            </w:r>
            <w:r w:rsidRPr="00AD1038">
              <w:rPr>
                <w:b/>
                <w:bCs/>
              </w:rPr>
              <w:t>за</w:t>
            </w:r>
            <w:r w:rsidRPr="00AD1038">
              <w:rPr>
                <w:b/>
                <w:bCs/>
                <w:spacing w:val="1"/>
              </w:rPr>
              <w:t>ци</w:t>
            </w:r>
            <w:r w:rsidRPr="00AD1038">
              <w:rPr>
                <w:b/>
                <w:bCs/>
              </w:rPr>
              <w:t>я</w:t>
            </w:r>
            <w:r w:rsidRPr="00AD1038">
              <w:rPr>
                <w:b/>
                <w:bCs/>
                <w:spacing w:val="2"/>
              </w:rPr>
              <w:t xml:space="preserve"> </w:t>
            </w:r>
            <w:r w:rsidRPr="00AD1038">
              <w:rPr>
                <w:b/>
                <w:bCs/>
              </w:rPr>
              <w:t>и</w:t>
            </w:r>
            <w:r w:rsidRPr="00AD1038">
              <w:rPr>
                <w:b/>
                <w:bCs/>
                <w:spacing w:val="3"/>
              </w:rPr>
              <w:t xml:space="preserve"> </w:t>
            </w:r>
            <w:r w:rsidRPr="00AD1038">
              <w:rPr>
                <w:b/>
                <w:bCs/>
              </w:rPr>
              <w:t>о</w:t>
            </w:r>
            <w:r w:rsidRPr="00AD1038">
              <w:rPr>
                <w:b/>
                <w:bCs/>
                <w:spacing w:val="-1"/>
              </w:rPr>
              <w:t>с</w:t>
            </w:r>
            <w:r w:rsidRPr="00AD1038">
              <w:rPr>
                <w:b/>
                <w:bCs/>
                <w:spacing w:val="1"/>
              </w:rPr>
              <w:t>н</w:t>
            </w:r>
            <w:r w:rsidRPr="00AD1038">
              <w:rPr>
                <w:b/>
                <w:bCs/>
              </w:rPr>
              <w:t>о</w:t>
            </w:r>
            <w:r w:rsidRPr="00AD1038">
              <w:rPr>
                <w:b/>
                <w:bCs/>
                <w:spacing w:val="-5"/>
              </w:rPr>
              <w:t>в</w:t>
            </w:r>
            <w:r w:rsidRPr="00AD1038">
              <w:rPr>
                <w:b/>
                <w:bCs/>
                <w:spacing w:val="1"/>
              </w:rPr>
              <w:t>н</w:t>
            </w:r>
            <w:r w:rsidRPr="00AD1038">
              <w:rPr>
                <w:b/>
                <w:bCs/>
              </w:rPr>
              <w:t>ые</w:t>
            </w:r>
            <w:r w:rsidRPr="00AD1038">
              <w:rPr>
                <w:b/>
                <w:bCs/>
                <w:spacing w:val="1"/>
              </w:rPr>
              <w:t xml:space="preserve"> </w:t>
            </w:r>
            <w:r w:rsidRPr="00AD1038">
              <w:rPr>
                <w:b/>
                <w:bCs/>
                <w:spacing w:val="-1"/>
              </w:rPr>
              <w:t>с</w:t>
            </w:r>
            <w:r w:rsidRPr="00AD1038">
              <w:rPr>
                <w:b/>
                <w:bCs/>
                <w:spacing w:val="1"/>
              </w:rPr>
              <w:t>п</w:t>
            </w:r>
            <w:r w:rsidRPr="00AD1038">
              <w:rPr>
                <w:b/>
                <w:bCs/>
              </w:rPr>
              <w:t>о</w:t>
            </w:r>
            <w:r w:rsidRPr="00AD1038">
              <w:rPr>
                <w:b/>
                <w:bCs/>
                <w:spacing w:val="-1"/>
              </w:rPr>
              <w:t>с</w:t>
            </w:r>
            <w:r w:rsidRPr="00AD1038">
              <w:rPr>
                <w:b/>
                <w:bCs/>
              </w:rPr>
              <w:t>обы</w:t>
            </w:r>
            <w:r w:rsidRPr="00AD1038">
              <w:rPr>
                <w:b/>
                <w:bCs/>
                <w:spacing w:val="2"/>
              </w:rPr>
              <w:t xml:space="preserve"> </w:t>
            </w:r>
            <w:r w:rsidRPr="00AD1038">
              <w:rPr>
                <w:b/>
                <w:bCs/>
                <w:spacing w:val="-4"/>
              </w:rPr>
              <w:t>п</w:t>
            </w:r>
            <w:r w:rsidRPr="00AD1038">
              <w:rPr>
                <w:b/>
                <w:bCs/>
                <w:spacing w:val="1"/>
              </w:rPr>
              <w:t>р</w:t>
            </w:r>
            <w:r w:rsidRPr="00AD1038">
              <w:rPr>
                <w:b/>
                <w:bCs/>
                <w:spacing w:val="-1"/>
              </w:rPr>
              <w:t>е</w:t>
            </w:r>
            <w:r w:rsidRPr="00AD1038">
              <w:rPr>
                <w:b/>
                <w:bCs/>
              </w:rPr>
              <w:t>об</w:t>
            </w:r>
            <w:r w:rsidRPr="00AD1038">
              <w:rPr>
                <w:b/>
                <w:bCs/>
                <w:spacing w:val="1"/>
              </w:rPr>
              <w:t>р</w:t>
            </w:r>
            <w:r w:rsidRPr="00AD1038">
              <w:rPr>
                <w:b/>
                <w:bCs/>
              </w:rPr>
              <w:t>азова</w:t>
            </w:r>
            <w:r w:rsidRPr="00AD1038">
              <w:rPr>
                <w:b/>
                <w:bCs/>
                <w:spacing w:val="1"/>
              </w:rPr>
              <w:t>ни</w:t>
            </w:r>
            <w:r w:rsidRPr="00AD1038">
              <w:rPr>
                <w:b/>
                <w:bCs/>
              </w:rPr>
              <w:t>я</w:t>
            </w:r>
            <w:r w:rsidRPr="00AD1038">
              <w:rPr>
                <w:b/>
                <w:bCs/>
                <w:spacing w:val="-3"/>
              </w:rPr>
              <w:t xml:space="preserve"> (</w:t>
            </w:r>
            <w:r w:rsidRPr="00AD1038">
              <w:rPr>
                <w:b/>
                <w:bCs/>
              </w:rPr>
              <w:t>в</w:t>
            </w:r>
            <w:r w:rsidRPr="00AD1038">
              <w:rPr>
                <w:b/>
                <w:bCs/>
                <w:spacing w:val="-1"/>
              </w:rPr>
              <w:t>е</w:t>
            </w:r>
            <w:r w:rsidRPr="00AD1038">
              <w:rPr>
                <w:b/>
                <w:bCs/>
                <w:spacing w:val="1"/>
              </w:rPr>
              <w:t>р</w:t>
            </w:r>
            <w:r w:rsidRPr="00AD1038">
              <w:rPr>
                <w:b/>
                <w:bCs/>
                <w:spacing w:val="-1"/>
              </w:rPr>
              <w:t>с</w:t>
            </w:r>
            <w:r w:rsidRPr="00AD1038">
              <w:rPr>
                <w:b/>
                <w:bCs/>
                <w:spacing w:val="2"/>
              </w:rPr>
              <w:t>т</w:t>
            </w:r>
            <w:r w:rsidRPr="00AD1038">
              <w:rPr>
                <w:b/>
                <w:bCs/>
                <w:spacing w:val="1"/>
              </w:rPr>
              <w:t>ки</w:t>
            </w:r>
            <w:r w:rsidRPr="00AD1038">
              <w:rPr>
                <w:b/>
                <w:bCs/>
              </w:rPr>
              <w:t>)</w:t>
            </w:r>
            <w:r w:rsidRPr="00AD1038">
              <w:rPr>
                <w:b/>
                <w:bCs/>
                <w:spacing w:val="-1"/>
              </w:rPr>
              <w:t xml:space="preserve"> </w:t>
            </w:r>
            <w:r w:rsidRPr="00AD1038">
              <w:rPr>
                <w:b/>
                <w:bCs/>
                <w:spacing w:val="2"/>
              </w:rPr>
              <w:t>т</w:t>
            </w:r>
            <w:r w:rsidRPr="00AD1038">
              <w:rPr>
                <w:b/>
                <w:bCs/>
                <w:spacing w:val="-1"/>
              </w:rPr>
              <w:t>е</w:t>
            </w:r>
            <w:r w:rsidRPr="00AD1038">
              <w:rPr>
                <w:b/>
                <w:bCs/>
                <w:spacing w:val="1"/>
              </w:rPr>
              <w:t>к</w:t>
            </w:r>
            <w:r w:rsidRPr="00AD1038">
              <w:rPr>
                <w:b/>
                <w:bCs/>
                <w:spacing w:val="-1"/>
              </w:rPr>
              <w:t>с</w:t>
            </w:r>
            <w:r w:rsidRPr="00AD1038">
              <w:rPr>
                <w:b/>
                <w:bCs/>
                <w:spacing w:val="2"/>
              </w:rPr>
              <w:t>т</w:t>
            </w:r>
            <w:r w:rsidRPr="00AD1038">
              <w:rPr>
                <w:b/>
                <w:bCs/>
                <w:spacing w:val="-5"/>
              </w:rPr>
              <w:t>а</w:t>
            </w:r>
            <w:r w:rsidRPr="00AD1038">
              <w:rPr>
                <w:b/>
                <w:bCs/>
              </w:rPr>
              <w:t>.</w:t>
            </w:r>
          </w:p>
          <w:p w:rsidR="00701DCE" w:rsidRDefault="00701DCE" w:rsidP="007D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AD1038" w:rsidRDefault="00701DCE" w:rsidP="00616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spacing w:val="-4"/>
              </w:rPr>
              <w:t>ВСР №19</w:t>
            </w:r>
            <w:r w:rsidRPr="00AD1038">
              <w:rPr>
                <w:spacing w:val="-4"/>
              </w:rPr>
              <w:t xml:space="preserve"> </w:t>
            </w:r>
            <w:r w:rsidRPr="008F5D53">
              <w:rPr>
                <w:color w:val="000000"/>
                <w:shd w:val="clear" w:color="auto" w:fill="FFFFFF"/>
              </w:rPr>
              <w:t>Подготовка мини-проекта «Газетная полоса» на тему «Интересы молодых».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CD1AFA" w:rsidRDefault="00701DCE" w:rsidP="001F50BE">
            <w:pPr>
              <w:jc w:val="center"/>
            </w:pPr>
            <w:r w:rsidRPr="00CD1AFA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DCE" w:rsidRPr="00AD1038" w:rsidRDefault="00701DCE" w:rsidP="001F50BE">
            <w:pPr>
              <w:ind w:left="113" w:right="113"/>
            </w:pPr>
            <w:r>
              <w:t>проект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AD1038" w:rsidRDefault="00701DCE" w:rsidP="00701DCE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0" w:right="1" w:firstLine="34"/>
              <w:jc w:val="both"/>
              <w:rPr>
                <w:rFonts w:ascii="Times New Roman" w:hAnsi="Times New Roman"/>
                <w:szCs w:val="24"/>
              </w:rPr>
            </w:pPr>
            <w:r w:rsidRPr="00AD1038">
              <w:rPr>
                <w:rFonts w:ascii="Times New Roman" w:hAnsi="Times New Roman"/>
                <w:szCs w:val="24"/>
              </w:rPr>
              <w:t>http://office.microsoft.com/ru-ru/word-help/RZ010066490.aspx</w:t>
            </w:r>
          </w:p>
          <w:p w:rsidR="00701DCE" w:rsidRPr="00AD1038" w:rsidRDefault="00701DCE" w:rsidP="00DD5CC4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0" w:right="1" w:firstLine="34"/>
              <w:jc w:val="both"/>
            </w:pPr>
            <w:r w:rsidRPr="00AD1038">
              <w:rPr>
                <w:rFonts w:ascii="Times New Roman" w:hAnsi="Times New Roman"/>
                <w:szCs w:val="24"/>
              </w:rPr>
              <w:t>http://venec.ulstu.ru/lib/disk/2010/Kukuwkina2.pdf</w:t>
            </w:r>
          </w:p>
        </w:tc>
      </w:tr>
      <w:tr w:rsidR="00701DCE" w:rsidRPr="00CD1AFA" w:rsidTr="00B6236E">
        <w:trPr>
          <w:cantSplit/>
          <w:trHeight w:val="70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CD1AFA" w:rsidRDefault="0044730F" w:rsidP="0044730F">
            <w:pPr>
              <w:jc w:val="center"/>
            </w:pPr>
            <w:r>
              <w:t>18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CE" w:rsidRPr="00AD1038" w:rsidRDefault="00701DCE" w:rsidP="00C90285">
            <w:pPr>
              <w:rPr>
                <w:b/>
                <w:bCs/>
              </w:rPr>
            </w:pPr>
            <w:r w:rsidRPr="00AD1038">
              <w:rPr>
                <w:b/>
              </w:rPr>
              <w:t>Тема 4.2</w:t>
            </w:r>
            <w:r w:rsidRPr="00AD1038">
              <w:t xml:space="preserve">. </w:t>
            </w:r>
            <w:r w:rsidRPr="00AD1038">
              <w:rPr>
                <w:b/>
                <w:bCs/>
                <w:spacing w:val="3"/>
              </w:rPr>
              <w:t>В</w:t>
            </w:r>
            <w:r w:rsidRPr="00AD1038">
              <w:rPr>
                <w:b/>
                <w:bCs/>
              </w:rPr>
              <w:t>озмо</w:t>
            </w:r>
            <w:r w:rsidRPr="00AD1038">
              <w:rPr>
                <w:b/>
                <w:bCs/>
                <w:spacing w:val="-6"/>
              </w:rPr>
              <w:t>ж</w:t>
            </w:r>
            <w:r w:rsidRPr="00AD1038">
              <w:rPr>
                <w:b/>
                <w:bCs/>
                <w:spacing w:val="1"/>
              </w:rPr>
              <w:t>н</w:t>
            </w:r>
            <w:r w:rsidRPr="00AD1038">
              <w:rPr>
                <w:b/>
                <w:bCs/>
              </w:rPr>
              <w:t>о</w:t>
            </w:r>
            <w:r w:rsidRPr="00AD1038">
              <w:rPr>
                <w:b/>
                <w:bCs/>
                <w:spacing w:val="-1"/>
              </w:rPr>
              <w:t>с</w:t>
            </w:r>
            <w:r w:rsidRPr="00AD1038">
              <w:rPr>
                <w:b/>
                <w:bCs/>
                <w:spacing w:val="2"/>
              </w:rPr>
              <w:t>т</w:t>
            </w:r>
            <w:r w:rsidRPr="00AD1038">
              <w:rPr>
                <w:b/>
                <w:bCs/>
              </w:rPr>
              <w:t>и</w:t>
            </w:r>
            <w:r w:rsidRPr="00AD1038">
              <w:rPr>
                <w:b/>
                <w:bCs/>
                <w:spacing w:val="3"/>
              </w:rPr>
              <w:t xml:space="preserve"> </w:t>
            </w:r>
            <w:r w:rsidRPr="00AD1038">
              <w:rPr>
                <w:b/>
                <w:bCs/>
                <w:spacing w:val="-1"/>
              </w:rPr>
              <w:t>д</w:t>
            </w:r>
            <w:r w:rsidRPr="00AD1038">
              <w:rPr>
                <w:b/>
                <w:bCs/>
                <w:spacing w:val="1"/>
              </w:rPr>
              <w:t>ин</w:t>
            </w:r>
            <w:r w:rsidRPr="00AD1038">
              <w:rPr>
                <w:b/>
                <w:bCs/>
              </w:rPr>
              <w:t>ам</w:t>
            </w:r>
            <w:r w:rsidRPr="00AD1038">
              <w:rPr>
                <w:b/>
                <w:bCs/>
                <w:spacing w:val="1"/>
              </w:rPr>
              <w:t>и</w:t>
            </w:r>
            <w:r w:rsidRPr="00AD1038">
              <w:rPr>
                <w:b/>
                <w:bCs/>
                <w:spacing w:val="-1"/>
              </w:rPr>
              <w:t>ч</w:t>
            </w:r>
            <w:r w:rsidRPr="00AD1038">
              <w:rPr>
                <w:b/>
                <w:bCs/>
                <w:spacing w:val="-1"/>
              </w:rPr>
              <w:t>е</w:t>
            </w:r>
            <w:r w:rsidRPr="00AD1038">
              <w:rPr>
                <w:b/>
                <w:bCs/>
                <w:spacing w:val="-1"/>
              </w:rPr>
              <w:t>с</w:t>
            </w:r>
            <w:r w:rsidRPr="00AD1038">
              <w:rPr>
                <w:b/>
                <w:bCs/>
                <w:spacing w:val="1"/>
              </w:rPr>
              <w:t>ки</w:t>
            </w:r>
            <w:r w:rsidRPr="00AD1038">
              <w:rPr>
                <w:b/>
                <w:bCs/>
              </w:rPr>
              <w:t>х</w:t>
            </w:r>
            <w:r w:rsidRPr="00AD1038">
              <w:rPr>
                <w:b/>
                <w:bCs/>
                <w:spacing w:val="-2"/>
              </w:rPr>
              <w:t xml:space="preserve"> </w:t>
            </w:r>
            <w:r w:rsidRPr="00AD1038">
              <w:rPr>
                <w:b/>
                <w:bCs/>
                <w:spacing w:val="2"/>
              </w:rPr>
              <w:t>(э</w:t>
            </w:r>
            <w:r w:rsidRPr="00AD1038">
              <w:rPr>
                <w:b/>
                <w:bCs/>
              </w:rPr>
              <w:t>л</w:t>
            </w:r>
            <w:r w:rsidRPr="00AD1038">
              <w:rPr>
                <w:b/>
                <w:bCs/>
                <w:spacing w:val="-1"/>
              </w:rPr>
              <w:t>е</w:t>
            </w:r>
            <w:r w:rsidRPr="00AD1038">
              <w:rPr>
                <w:b/>
                <w:bCs/>
                <w:spacing w:val="-4"/>
              </w:rPr>
              <w:t>к</w:t>
            </w:r>
            <w:r w:rsidRPr="00AD1038">
              <w:rPr>
                <w:b/>
                <w:bCs/>
                <w:spacing w:val="2"/>
              </w:rPr>
              <w:t>т</w:t>
            </w:r>
            <w:r w:rsidRPr="00AD1038">
              <w:rPr>
                <w:b/>
                <w:bCs/>
                <w:spacing w:val="1"/>
              </w:rPr>
              <w:t>р</w:t>
            </w:r>
            <w:r w:rsidRPr="00AD1038">
              <w:rPr>
                <w:b/>
                <w:bCs/>
              </w:rPr>
              <w:t>о</w:t>
            </w:r>
            <w:r w:rsidRPr="00AD1038">
              <w:rPr>
                <w:b/>
                <w:bCs/>
                <w:spacing w:val="1"/>
              </w:rPr>
              <w:t>нн</w:t>
            </w:r>
            <w:r w:rsidRPr="00AD1038">
              <w:rPr>
                <w:b/>
                <w:bCs/>
              </w:rPr>
              <w:t>ы</w:t>
            </w:r>
            <w:r w:rsidRPr="00AD1038">
              <w:rPr>
                <w:b/>
                <w:bCs/>
                <w:spacing w:val="-5"/>
              </w:rPr>
              <w:t>х</w:t>
            </w:r>
            <w:r w:rsidRPr="00AD1038">
              <w:rPr>
                <w:b/>
                <w:bCs/>
              </w:rPr>
              <w:t>)</w:t>
            </w:r>
            <w:r w:rsidRPr="00AD1038">
              <w:rPr>
                <w:b/>
                <w:bCs/>
                <w:spacing w:val="4"/>
              </w:rPr>
              <w:t xml:space="preserve"> </w:t>
            </w:r>
            <w:r w:rsidRPr="00AD1038">
              <w:rPr>
                <w:b/>
                <w:bCs/>
                <w:spacing w:val="2"/>
              </w:rPr>
              <w:t>т</w:t>
            </w:r>
            <w:r w:rsidRPr="00AD1038">
              <w:rPr>
                <w:b/>
                <w:bCs/>
              </w:rPr>
              <w:t>абл</w:t>
            </w:r>
            <w:r w:rsidRPr="00AD1038">
              <w:rPr>
                <w:b/>
                <w:bCs/>
                <w:spacing w:val="-4"/>
              </w:rPr>
              <w:t>и</w:t>
            </w:r>
            <w:r w:rsidRPr="00AD1038">
              <w:rPr>
                <w:b/>
                <w:bCs/>
                <w:spacing w:val="1"/>
              </w:rPr>
              <w:t>ц</w:t>
            </w:r>
            <w:r w:rsidRPr="00AD1038">
              <w:rPr>
                <w:b/>
                <w:bCs/>
              </w:rPr>
              <w:t>.</w:t>
            </w:r>
          </w:p>
          <w:p w:rsidR="00701DCE" w:rsidRDefault="00701DCE" w:rsidP="007D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AD1038" w:rsidRDefault="00701DCE" w:rsidP="00616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spacing w:val="-4"/>
              </w:rPr>
              <w:t xml:space="preserve">ВСР №20 </w:t>
            </w:r>
            <w:r w:rsidRPr="00AD1038">
              <w:rPr>
                <w:spacing w:val="-4"/>
              </w:rPr>
              <w:t xml:space="preserve"> </w:t>
            </w:r>
            <w:r w:rsidRPr="008F5D53">
              <w:rPr>
                <w:spacing w:val="-4"/>
              </w:rPr>
              <w:t>С</w:t>
            </w:r>
            <w:r w:rsidRPr="008F5D53">
              <w:rPr>
                <w:color w:val="000000"/>
                <w:sz w:val="27"/>
                <w:szCs w:val="27"/>
                <w:shd w:val="clear" w:color="auto" w:fill="FFFFFF"/>
              </w:rPr>
              <w:t>оставление тезисов на тему «Возможности эле</w:t>
            </w:r>
            <w:r w:rsidRPr="008F5D53">
              <w:rPr>
                <w:color w:val="000000"/>
                <w:sz w:val="27"/>
                <w:szCs w:val="27"/>
                <w:shd w:val="clear" w:color="auto" w:fill="FFFFFF"/>
              </w:rPr>
              <w:t>к</w:t>
            </w:r>
            <w:r w:rsidRPr="008F5D53">
              <w:rPr>
                <w:color w:val="000000"/>
                <w:sz w:val="27"/>
                <w:szCs w:val="27"/>
                <w:shd w:val="clear" w:color="auto" w:fill="FFFFFF"/>
              </w:rPr>
              <w:t>тронных таблиц»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CD1AFA" w:rsidRDefault="00701DCE" w:rsidP="001F50BE">
            <w:pPr>
              <w:jc w:val="center"/>
            </w:pPr>
            <w:r w:rsidRPr="00CD1AFA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DCE" w:rsidRPr="00AD1038" w:rsidRDefault="00701DCE" w:rsidP="001F50BE">
            <w:pPr>
              <w:ind w:left="113" w:right="113"/>
            </w:pPr>
            <w:r w:rsidRPr="00AD1038">
              <w:t>таблица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AD1038" w:rsidRDefault="00701DCE" w:rsidP="00701DCE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34" w:right="1" w:firstLine="0"/>
              <w:jc w:val="both"/>
              <w:rPr>
                <w:rFonts w:ascii="Times New Roman" w:hAnsi="Times New Roman"/>
                <w:szCs w:val="24"/>
              </w:rPr>
            </w:pPr>
            <w:r w:rsidRPr="00AD1038">
              <w:rPr>
                <w:rFonts w:ascii="Times New Roman" w:hAnsi="Times New Roman"/>
                <w:szCs w:val="24"/>
              </w:rPr>
              <w:t>http://office.microsoft.com/ru-ru/excel-help/FX010064695.aspx?CTT=97</w:t>
            </w:r>
          </w:p>
          <w:p w:rsidR="00701DCE" w:rsidRPr="00AD1038" w:rsidRDefault="00701DCE" w:rsidP="00DD5CC4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34" w:right="1" w:firstLine="0"/>
              <w:jc w:val="both"/>
            </w:pPr>
            <w:r w:rsidRPr="00AD1038">
              <w:rPr>
                <w:rFonts w:ascii="Times New Roman" w:hAnsi="Times New Roman"/>
                <w:szCs w:val="24"/>
              </w:rPr>
              <w:t>http://venec.ulstu.ru/lib/disk/2010/Kukuwkina1.pdf</w:t>
            </w:r>
          </w:p>
        </w:tc>
      </w:tr>
      <w:tr w:rsidR="00701DCE" w:rsidRPr="00CD1AFA" w:rsidTr="003E67C0">
        <w:trPr>
          <w:cantSplit/>
          <w:trHeight w:val="70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CD1AFA" w:rsidRDefault="00701DCE" w:rsidP="00616A37">
            <w:pPr>
              <w:jc w:val="center"/>
            </w:pPr>
            <w:r>
              <w:t>1</w:t>
            </w:r>
            <w:r w:rsidR="0044730F">
              <w:t>9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CE" w:rsidRDefault="00701DCE" w:rsidP="00DD5CC4">
            <w:pPr>
              <w:ind w:left="139" w:right="94"/>
              <w:rPr>
                <w:b/>
                <w:bCs/>
              </w:rPr>
            </w:pPr>
            <w:r w:rsidRPr="00AD1038">
              <w:rPr>
                <w:b/>
              </w:rPr>
              <w:t>Тема 4.3</w:t>
            </w:r>
            <w:r w:rsidRPr="00AD1038">
              <w:t xml:space="preserve">.  </w:t>
            </w:r>
            <w:r w:rsidRPr="00AD1038">
              <w:rPr>
                <w:b/>
                <w:bCs/>
              </w:rPr>
              <w:t>П</w:t>
            </w:r>
            <w:r w:rsidRPr="00AD1038">
              <w:rPr>
                <w:b/>
                <w:bCs/>
                <w:spacing w:val="1"/>
              </w:rPr>
              <w:t>р</w:t>
            </w:r>
            <w:r w:rsidRPr="00AD1038">
              <w:rPr>
                <w:b/>
                <w:bCs/>
                <w:spacing w:val="-1"/>
              </w:rPr>
              <w:t>едс</w:t>
            </w:r>
            <w:r w:rsidRPr="00AD1038">
              <w:rPr>
                <w:b/>
                <w:bCs/>
                <w:spacing w:val="2"/>
              </w:rPr>
              <w:t>т</w:t>
            </w:r>
            <w:r w:rsidRPr="00AD1038">
              <w:rPr>
                <w:b/>
                <w:bCs/>
              </w:rPr>
              <w:t>авл</w:t>
            </w:r>
            <w:r w:rsidRPr="00AD1038">
              <w:rPr>
                <w:b/>
                <w:bCs/>
                <w:spacing w:val="-1"/>
              </w:rPr>
              <w:t>е</w:t>
            </w:r>
            <w:r w:rsidRPr="00AD1038">
              <w:rPr>
                <w:b/>
                <w:bCs/>
                <w:spacing w:val="1"/>
              </w:rPr>
              <w:t>ни</w:t>
            </w:r>
            <w:r w:rsidRPr="00AD1038">
              <w:rPr>
                <w:b/>
                <w:bCs/>
              </w:rPr>
              <w:t>е</w:t>
            </w:r>
            <w:r w:rsidRPr="00AD1038">
              <w:rPr>
                <w:b/>
                <w:bCs/>
                <w:spacing w:val="21"/>
              </w:rPr>
              <w:t xml:space="preserve"> </w:t>
            </w:r>
            <w:r w:rsidRPr="00AD1038">
              <w:rPr>
                <w:b/>
                <w:bCs/>
              </w:rPr>
              <w:t>об</w:t>
            </w:r>
            <w:r w:rsidRPr="00AD1038">
              <w:rPr>
                <w:b/>
                <w:bCs/>
                <w:spacing w:val="22"/>
              </w:rPr>
              <w:t xml:space="preserve"> </w:t>
            </w:r>
            <w:r w:rsidRPr="00AD1038">
              <w:rPr>
                <w:b/>
                <w:bCs/>
              </w:rPr>
              <w:t>о</w:t>
            </w:r>
            <w:r w:rsidRPr="00AD1038">
              <w:rPr>
                <w:b/>
                <w:bCs/>
                <w:spacing w:val="-4"/>
              </w:rPr>
              <w:t>р</w:t>
            </w:r>
            <w:r w:rsidRPr="00AD1038">
              <w:rPr>
                <w:b/>
                <w:bCs/>
                <w:spacing w:val="1"/>
              </w:rPr>
              <w:t>г</w:t>
            </w:r>
            <w:r w:rsidRPr="00AD1038">
              <w:rPr>
                <w:b/>
                <w:bCs/>
              </w:rPr>
              <w:t>а</w:t>
            </w:r>
            <w:r w:rsidRPr="00AD1038">
              <w:rPr>
                <w:b/>
                <w:bCs/>
                <w:spacing w:val="1"/>
              </w:rPr>
              <w:t>ни</w:t>
            </w:r>
            <w:r w:rsidRPr="00AD1038">
              <w:rPr>
                <w:b/>
                <w:bCs/>
              </w:rPr>
              <w:t>за</w:t>
            </w:r>
            <w:r w:rsidRPr="00AD1038">
              <w:rPr>
                <w:b/>
                <w:bCs/>
                <w:spacing w:val="1"/>
              </w:rPr>
              <w:t>ци</w:t>
            </w:r>
            <w:r w:rsidRPr="00AD1038">
              <w:rPr>
                <w:b/>
                <w:bCs/>
              </w:rPr>
              <w:t>и</w:t>
            </w:r>
            <w:r w:rsidRPr="00AD1038">
              <w:rPr>
                <w:b/>
                <w:bCs/>
                <w:spacing w:val="18"/>
              </w:rPr>
              <w:t xml:space="preserve"> </w:t>
            </w:r>
            <w:r w:rsidRPr="00AD1038">
              <w:rPr>
                <w:b/>
                <w:bCs/>
                <w:spacing w:val="-5"/>
              </w:rPr>
              <w:t>б</w:t>
            </w:r>
            <w:r w:rsidRPr="00AD1038">
              <w:rPr>
                <w:b/>
                <w:bCs/>
              </w:rPr>
              <w:t>аз</w:t>
            </w:r>
            <w:r w:rsidRPr="00AD1038">
              <w:rPr>
                <w:b/>
                <w:bCs/>
                <w:spacing w:val="21"/>
              </w:rPr>
              <w:t xml:space="preserve"> </w:t>
            </w:r>
            <w:r w:rsidRPr="00AD1038">
              <w:rPr>
                <w:b/>
                <w:bCs/>
                <w:spacing w:val="-1"/>
              </w:rPr>
              <w:t>д</w:t>
            </w:r>
            <w:r w:rsidRPr="00AD1038">
              <w:rPr>
                <w:b/>
                <w:bCs/>
              </w:rPr>
              <w:t>а</w:t>
            </w:r>
            <w:r w:rsidRPr="00AD1038">
              <w:rPr>
                <w:b/>
                <w:bCs/>
                <w:spacing w:val="1"/>
              </w:rPr>
              <w:t>нн</w:t>
            </w:r>
            <w:r w:rsidRPr="00AD1038">
              <w:rPr>
                <w:b/>
                <w:bCs/>
              </w:rPr>
              <w:t xml:space="preserve">ых </w:t>
            </w:r>
            <w:r w:rsidRPr="00AD1038">
              <w:rPr>
                <w:b/>
                <w:bCs/>
                <w:spacing w:val="38"/>
              </w:rPr>
              <w:t xml:space="preserve"> </w:t>
            </w:r>
            <w:r w:rsidRPr="00AD1038">
              <w:rPr>
                <w:b/>
                <w:bCs/>
              </w:rPr>
              <w:t xml:space="preserve">и </w:t>
            </w:r>
            <w:r w:rsidRPr="00AD1038">
              <w:rPr>
                <w:b/>
                <w:bCs/>
                <w:spacing w:val="-1"/>
              </w:rPr>
              <w:t>с</w:t>
            </w:r>
            <w:r w:rsidRPr="00AD1038">
              <w:rPr>
                <w:b/>
                <w:bCs/>
                <w:spacing w:val="1"/>
              </w:rPr>
              <w:t>и</w:t>
            </w:r>
            <w:r w:rsidRPr="00AD1038">
              <w:rPr>
                <w:b/>
                <w:bCs/>
                <w:spacing w:val="-1"/>
              </w:rPr>
              <w:t>с</w:t>
            </w:r>
            <w:r w:rsidRPr="00AD1038">
              <w:rPr>
                <w:b/>
                <w:bCs/>
                <w:spacing w:val="2"/>
              </w:rPr>
              <w:t>т</w:t>
            </w:r>
            <w:r w:rsidRPr="00AD1038">
              <w:rPr>
                <w:b/>
                <w:bCs/>
                <w:spacing w:val="-1"/>
              </w:rPr>
              <w:t>е</w:t>
            </w:r>
            <w:r w:rsidRPr="00AD1038">
              <w:rPr>
                <w:b/>
                <w:bCs/>
              </w:rPr>
              <w:t>м</w:t>
            </w:r>
            <w:r w:rsidRPr="00AD1038">
              <w:rPr>
                <w:b/>
                <w:bCs/>
                <w:spacing w:val="5"/>
              </w:rPr>
              <w:t>а</w:t>
            </w:r>
            <w:r w:rsidRPr="00AD1038">
              <w:rPr>
                <w:b/>
                <w:bCs/>
              </w:rPr>
              <w:t>х</w:t>
            </w:r>
            <w:r w:rsidRPr="00AD1038">
              <w:rPr>
                <w:b/>
                <w:bCs/>
                <w:spacing w:val="17"/>
              </w:rPr>
              <w:t xml:space="preserve"> </w:t>
            </w:r>
            <w:r w:rsidRPr="00AD1038">
              <w:rPr>
                <w:b/>
                <w:bCs/>
              </w:rPr>
              <w:t>у</w:t>
            </w:r>
            <w:r w:rsidRPr="00AD1038">
              <w:rPr>
                <w:b/>
                <w:bCs/>
                <w:spacing w:val="1"/>
              </w:rPr>
              <w:t>пр</w:t>
            </w:r>
            <w:r w:rsidRPr="00AD1038">
              <w:rPr>
                <w:b/>
                <w:bCs/>
              </w:rPr>
              <w:t>авл</w:t>
            </w:r>
            <w:r w:rsidRPr="00AD1038">
              <w:rPr>
                <w:b/>
                <w:bCs/>
                <w:spacing w:val="-1"/>
              </w:rPr>
              <w:t>е</w:t>
            </w:r>
            <w:r w:rsidRPr="00AD1038">
              <w:rPr>
                <w:b/>
                <w:bCs/>
                <w:spacing w:val="1"/>
              </w:rPr>
              <w:t>ни</w:t>
            </w:r>
            <w:r w:rsidRPr="00AD1038">
              <w:rPr>
                <w:b/>
                <w:bCs/>
              </w:rPr>
              <w:t>я</w:t>
            </w:r>
            <w:r w:rsidRPr="00AD1038">
              <w:rPr>
                <w:b/>
                <w:bCs/>
                <w:spacing w:val="2"/>
              </w:rPr>
              <w:t xml:space="preserve"> </w:t>
            </w:r>
            <w:r w:rsidRPr="00AD1038">
              <w:rPr>
                <w:b/>
                <w:bCs/>
              </w:rPr>
              <w:t>базами</w:t>
            </w:r>
            <w:r w:rsidRPr="00AD1038">
              <w:rPr>
                <w:b/>
                <w:bCs/>
                <w:spacing w:val="3"/>
              </w:rPr>
              <w:t xml:space="preserve"> </w:t>
            </w:r>
            <w:r w:rsidRPr="00AD1038">
              <w:rPr>
                <w:b/>
                <w:bCs/>
                <w:spacing w:val="-1"/>
              </w:rPr>
              <w:t>д</w:t>
            </w:r>
            <w:r w:rsidRPr="00AD1038">
              <w:rPr>
                <w:b/>
                <w:bCs/>
              </w:rPr>
              <w:t>а</w:t>
            </w:r>
            <w:r w:rsidRPr="00AD1038">
              <w:rPr>
                <w:b/>
                <w:bCs/>
                <w:spacing w:val="-4"/>
              </w:rPr>
              <w:t>н</w:t>
            </w:r>
            <w:r w:rsidRPr="00AD1038">
              <w:rPr>
                <w:b/>
                <w:bCs/>
                <w:spacing w:val="1"/>
              </w:rPr>
              <w:t>н</w:t>
            </w:r>
            <w:r w:rsidRPr="00AD1038">
              <w:rPr>
                <w:b/>
                <w:bCs/>
              </w:rPr>
              <w:t>ы</w:t>
            </w:r>
            <w:r w:rsidRPr="00AD1038">
              <w:rPr>
                <w:b/>
                <w:bCs/>
                <w:spacing w:val="-5"/>
              </w:rPr>
              <w:t>х</w:t>
            </w:r>
            <w:r w:rsidRPr="00AD1038">
              <w:rPr>
                <w:b/>
                <w:bCs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AD1038" w:rsidRDefault="00701DCE" w:rsidP="00616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D1038">
              <w:rPr>
                <w:bCs/>
              </w:rPr>
              <w:t>ВС</w:t>
            </w:r>
            <w:r>
              <w:rPr>
                <w:bCs/>
              </w:rPr>
              <w:t>Р №</w:t>
            </w:r>
            <w:r w:rsidRPr="00307012">
              <w:rPr>
                <w:bCs/>
              </w:rPr>
              <w:t>21 Электронные коллекции информационных и образовател</w:t>
            </w:r>
            <w:r w:rsidRPr="00307012">
              <w:rPr>
                <w:bCs/>
              </w:rPr>
              <w:t>ь</w:t>
            </w:r>
            <w:r w:rsidRPr="00307012">
              <w:rPr>
                <w:bCs/>
              </w:rPr>
              <w:t>ных ресурсов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CD1AFA" w:rsidRDefault="00701DCE" w:rsidP="001F50BE">
            <w:pPr>
              <w:jc w:val="center"/>
            </w:pPr>
            <w:r w:rsidRPr="00CD1AFA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DCE" w:rsidRPr="00AD1038" w:rsidRDefault="00701DCE" w:rsidP="002216CB">
            <w:pPr>
              <w:ind w:left="113" w:right="113"/>
            </w:pPr>
            <w:r>
              <w:t>та</w:t>
            </w:r>
            <w:r>
              <w:t>б</w:t>
            </w:r>
            <w:r>
              <w:t>лица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AD1038" w:rsidRDefault="00701DCE" w:rsidP="002216CB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34" w:right="1" w:firstLine="0"/>
              <w:jc w:val="both"/>
              <w:rPr>
                <w:rFonts w:ascii="Times New Roman" w:hAnsi="Times New Roman"/>
                <w:szCs w:val="24"/>
              </w:rPr>
            </w:pPr>
            <w:r w:rsidRPr="00AD1038">
              <w:rPr>
                <w:rFonts w:ascii="Times New Roman" w:hAnsi="Times New Roman"/>
                <w:szCs w:val="24"/>
              </w:rPr>
              <w:t>http://www.mylect.ru/informatic/bd/300-subd.html?start=10</w:t>
            </w:r>
          </w:p>
          <w:p w:rsidR="00701DCE" w:rsidRPr="00AD1038" w:rsidRDefault="00701DCE" w:rsidP="002216CB"/>
        </w:tc>
      </w:tr>
      <w:tr w:rsidR="00701DCE" w:rsidRPr="00CD1AFA" w:rsidTr="00810EC3">
        <w:trPr>
          <w:cantSplit/>
          <w:trHeight w:val="70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CD1AFA" w:rsidRDefault="00701DCE" w:rsidP="00616A37">
            <w:pPr>
              <w:jc w:val="center"/>
            </w:pPr>
            <w:r>
              <w:t>2</w:t>
            </w:r>
            <w:r w:rsidR="0044730F">
              <w:t>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CE" w:rsidRPr="00AD1038" w:rsidRDefault="00701DCE" w:rsidP="00C90285">
            <w:pPr>
              <w:ind w:right="85"/>
              <w:jc w:val="both"/>
            </w:pPr>
            <w:r w:rsidRPr="00AD1038">
              <w:rPr>
                <w:b/>
              </w:rPr>
              <w:t xml:space="preserve">Тема 4.4. </w:t>
            </w:r>
            <w:r w:rsidRPr="00AD1038">
              <w:rPr>
                <w:b/>
                <w:bCs/>
              </w:rPr>
              <w:t>П</w:t>
            </w:r>
            <w:r w:rsidRPr="00AD1038">
              <w:rPr>
                <w:b/>
                <w:bCs/>
                <w:spacing w:val="1"/>
              </w:rPr>
              <w:t>р</w:t>
            </w:r>
            <w:r w:rsidRPr="00AD1038">
              <w:rPr>
                <w:b/>
                <w:bCs/>
                <w:spacing w:val="-1"/>
              </w:rPr>
              <w:t>едс</w:t>
            </w:r>
            <w:r w:rsidRPr="00AD1038">
              <w:rPr>
                <w:b/>
                <w:bCs/>
                <w:spacing w:val="2"/>
              </w:rPr>
              <w:t>т</w:t>
            </w:r>
            <w:r w:rsidRPr="00AD1038">
              <w:rPr>
                <w:b/>
                <w:bCs/>
              </w:rPr>
              <w:t>авл</w:t>
            </w:r>
            <w:r w:rsidRPr="00AD1038">
              <w:rPr>
                <w:b/>
                <w:bCs/>
                <w:spacing w:val="-1"/>
              </w:rPr>
              <w:t>е</w:t>
            </w:r>
            <w:r w:rsidRPr="00AD1038">
              <w:rPr>
                <w:b/>
                <w:bCs/>
                <w:spacing w:val="1"/>
              </w:rPr>
              <w:t>ни</w:t>
            </w:r>
            <w:r w:rsidRPr="00AD1038">
              <w:rPr>
                <w:b/>
                <w:bCs/>
              </w:rPr>
              <w:t>е</w:t>
            </w:r>
            <w:r w:rsidRPr="00AD1038">
              <w:rPr>
                <w:b/>
                <w:bCs/>
                <w:spacing w:val="3"/>
              </w:rPr>
              <w:t xml:space="preserve"> </w:t>
            </w:r>
            <w:r w:rsidRPr="00AD1038">
              <w:rPr>
                <w:b/>
                <w:bCs/>
              </w:rPr>
              <w:t>о</w:t>
            </w:r>
            <w:r w:rsidRPr="00AD1038">
              <w:rPr>
                <w:b/>
                <w:bCs/>
                <w:spacing w:val="4"/>
              </w:rPr>
              <w:t xml:space="preserve"> </w:t>
            </w:r>
            <w:r w:rsidRPr="00AD1038">
              <w:rPr>
                <w:b/>
                <w:bCs/>
                <w:spacing w:val="1"/>
              </w:rPr>
              <w:t>пр</w:t>
            </w:r>
            <w:r w:rsidRPr="00AD1038">
              <w:rPr>
                <w:b/>
                <w:bCs/>
              </w:rPr>
              <w:t>о</w:t>
            </w:r>
            <w:r w:rsidRPr="00AD1038">
              <w:rPr>
                <w:b/>
                <w:bCs/>
                <w:spacing w:val="1"/>
              </w:rPr>
              <w:t>гр</w:t>
            </w:r>
            <w:r w:rsidRPr="00AD1038">
              <w:rPr>
                <w:b/>
                <w:bCs/>
              </w:rPr>
              <w:t>амм</w:t>
            </w:r>
            <w:r w:rsidRPr="00AD1038">
              <w:rPr>
                <w:b/>
                <w:bCs/>
                <w:spacing w:val="1"/>
              </w:rPr>
              <w:t>н</w:t>
            </w:r>
            <w:r w:rsidRPr="00AD1038">
              <w:rPr>
                <w:b/>
                <w:bCs/>
              </w:rPr>
              <w:t>ых</w:t>
            </w:r>
            <w:r w:rsidRPr="00AD1038">
              <w:rPr>
                <w:b/>
                <w:bCs/>
                <w:spacing w:val="4"/>
              </w:rPr>
              <w:t xml:space="preserve"> </w:t>
            </w:r>
            <w:r w:rsidRPr="00AD1038">
              <w:rPr>
                <w:b/>
                <w:bCs/>
                <w:spacing w:val="-1"/>
              </w:rPr>
              <w:t>с</w:t>
            </w:r>
            <w:r w:rsidRPr="00AD1038">
              <w:rPr>
                <w:b/>
                <w:bCs/>
                <w:spacing w:val="1"/>
              </w:rPr>
              <w:t>р</w:t>
            </w:r>
            <w:r w:rsidRPr="00AD1038">
              <w:rPr>
                <w:b/>
                <w:bCs/>
                <w:spacing w:val="-1"/>
              </w:rPr>
              <w:t>ед</w:t>
            </w:r>
            <w:r w:rsidRPr="00AD1038">
              <w:rPr>
                <w:b/>
                <w:bCs/>
                <w:spacing w:val="5"/>
              </w:rPr>
              <w:t>а</w:t>
            </w:r>
            <w:r w:rsidRPr="00AD1038">
              <w:rPr>
                <w:b/>
                <w:bCs/>
              </w:rPr>
              <w:t xml:space="preserve">х </w:t>
            </w:r>
            <w:r w:rsidRPr="00AD1038">
              <w:rPr>
                <w:b/>
                <w:bCs/>
                <w:spacing w:val="1"/>
              </w:rPr>
              <w:t>к</w:t>
            </w:r>
            <w:r w:rsidRPr="00AD1038">
              <w:rPr>
                <w:b/>
                <w:bCs/>
              </w:rPr>
              <w:t>ом</w:t>
            </w:r>
            <w:r w:rsidRPr="00AD1038">
              <w:rPr>
                <w:b/>
                <w:bCs/>
                <w:spacing w:val="1"/>
              </w:rPr>
              <w:t>п</w:t>
            </w:r>
            <w:r w:rsidRPr="00AD1038">
              <w:rPr>
                <w:b/>
                <w:bCs/>
                <w:spacing w:val="3"/>
              </w:rPr>
              <w:t>ь</w:t>
            </w:r>
            <w:r w:rsidRPr="00AD1038">
              <w:rPr>
                <w:b/>
                <w:bCs/>
                <w:spacing w:val="-1"/>
              </w:rPr>
              <w:t>ю</w:t>
            </w:r>
            <w:r w:rsidRPr="00AD1038">
              <w:rPr>
                <w:b/>
                <w:bCs/>
                <w:spacing w:val="2"/>
              </w:rPr>
              <w:t>т</w:t>
            </w:r>
            <w:r w:rsidRPr="00AD1038">
              <w:rPr>
                <w:b/>
                <w:bCs/>
                <w:spacing w:val="-1"/>
              </w:rPr>
              <w:t>е</w:t>
            </w:r>
            <w:r w:rsidRPr="00AD1038">
              <w:rPr>
                <w:b/>
                <w:bCs/>
                <w:spacing w:val="1"/>
              </w:rPr>
              <w:t>рн</w:t>
            </w:r>
            <w:r w:rsidRPr="00AD1038">
              <w:rPr>
                <w:b/>
                <w:bCs/>
              </w:rPr>
              <w:t>ой</w:t>
            </w:r>
            <w:r w:rsidRPr="00AD1038">
              <w:rPr>
                <w:b/>
                <w:bCs/>
                <w:spacing w:val="5"/>
              </w:rPr>
              <w:t xml:space="preserve"> </w:t>
            </w:r>
            <w:r w:rsidRPr="00AD1038">
              <w:rPr>
                <w:b/>
                <w:bCs/>
                <w:spacing w:val="1"/>
              </w:rPr>
              <w:t>гр</w:t>
            </w:r>
            <w:r w:rsidRPr="00AD1038">
              <w:rPr>
                <w:b/>
                <w:bCs/>
              </w:rPr>
              <w:t>а</w:t>
            </w:r>
            <w:r w:rsidRPr="00AD1038">
              <w:rPr>
                <w:b/>
                <w:bCs/>
                <w:spacing w:val="2"/>
              </w:rPr>
              <w:t>ф</w:t>
            </w:r>
            <w:r w:rsidRPr="00AD1038">
              <w:rPr>
                <w:b/>
                <w:bCs/>
                <w:spacing w:val="1"/>
              </w:rPr>
              <w:t>ик</w:t>
            </w:r>
            <w:r w:rsidRPr="00AD1038">
              <w:rPr>
                <w:b/>
                <w:bCs/>
                <w:spacing w:val="-4"/>
              </w:rPr>
              <w:t>и</w:t>
            </w:r>
            <w:r w:rsidRPr="00AD1038">
              <w:rPr>
                <w:b/>
                <w:bCs/>
              </w:rPr>
              <w:t xml:space="preserve">, </w:t>
            </w:r>
            <w:proofErr w:type="spellStart"/>
            <w:r w:rsidRPr="00AD1038">
              <w:rPr>
                <w:b/>
                <w:bCs/>
              </w:rPr>
              <w:t>мул</w:t>
            </w:r>
            <w:r w:rsidRPr="00AD1038">
              <w:rPr>
                <w:b/>
                <w:bCs/>
                <w:spacing w:val="3"/>
              </w:rPr>
              <w:t>ь</w:t>
            </w:r>
            <w:r w:rsidRPr="00AD1038">
              <w:rPr>
                <w:b/>
                <w:bCs/>
                <w:spacing w:val="2"/>
              </w:rPr>
              <w:t>т</w:t>
            </w:r>
            <w:r w:rsidRPr="00AD1038">
              <w:rPr>
                <w:b/>
                <w:bCs/>
                <w:spacing w:val="1"/>
              </w:rPr>
              <w:t>и</w:t>
            </w:r>
            <w:r w:rsidRPr="00AD1038">
              <w:rPr>
                <w:b/>
                <w:bCs/>
              </w:rPr>
              <w:t>м</w:t>
            </w:r>
            <w:r w:rsidRPr="00AD1038">
              <w:rPr>
                <w:b/>
                <w:bCs/>
                <w:spacing w:val="-1"/>
              </w:rPr>
              <w:t>ед</w:t>
            </w:r>
            <w:r w:rsidRPr="00AD1038">
              <w:rPr>
                <w:b/>
                <w:bCs/>
                <w:spacing w:val="1"/>
              </w:rPr>
              <w:t>ийн</w:t>
            </w:r>
            <w:r w:rsidRPr="00AD1038">
              <w:rPr>
                <w:b/>
                <w:bCs/>
              </w:rPr>
              <w:t>ых</w:t>
            </w:r>
            <w:proofErr w:type="spellEnd"/>
            <w:r w:rsidRPr="00AD1038">
              <w:rPr>
                <w:b/>
                <w:bCs/>
                <w:spacing w:val="-2"/>
              </w:rPr>
              <w:t xml:space="preserve"> </w:t>
            </w:r>
            <w:r w:rsidRPr="00AD1038">
              <w:rPr>
                <w:b/>
                <w:bCs/>
                <w:spacing w:val="-1"/>
              </w:rPr>
              <w:t>с</w:t>
            </w:r>
            <w:r w:rsidRPr="00AD1038">
              <w:rPr>
                <w:b/>
                <w:bCs/>
                <w:spacing w:val="1"/>
              </w:rPr>
              <w:t>р</w:t>
            </w:r>
            <w:r w:rsidRPr="00AD1038">
              <w:rPr>
                <w:b/>
                <w:bCs/>
                <w:spacing w:val="-1"/>
              </w:rPr>
              <w:t>ед</w:t>
            </w:r>
            <w:r w:rsidRPr="00AD1038">
              <w:rPr>
                <w:b/>
                <w:bCs/>
              </w:rPr>
              <w:t>а</w:t>
            </w:r>
            <w:r w:rsidRPr="00AD1038">
              <w:rPr>
                <w:b/>
                <w:bCs/>
                <w:spacing w:val="-5"/>
              </w:rPr>
              <w:t>х</w:t>
            </w:r>
            <w:r w:rsidRPr="00AD1038">
              <w:rPr>
                <w:b/>
                <w:bCs/>
              </w:rPr>
              <w:t>.</w:t>
            </w:r>
          </w:p>
          <w:p w:rsidR="00701DCE" w:rsidRDefault="00701DCE" w:rsidP="007D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AD1038" w:rsidRDefault="00701DCE" w:rsidP="00616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D1038">
              <w:rPr>
                <w:bCs/>
              </w:rPr>
              <w:t>ВСР №2</w:t>
            </w:r>
            <w:r>
              <w:rPr>
                <w:bCs/>
              </w:rPr>
              <w:t>2</w:t>
            </w:r>
            <w:r w:rsidRPr="00AD1038">
              <w:rPr>
                <w:bCs/>
              </w:rPr>
              <w:t xml:space="preserve"> </w:t>
            </w:r>
            <w:proofErr w:type="spellStart"/>
            <w:r w:rsidRPr="00AD1038">
              <w:rPr>
                <w:bCs/>
              </w:rPr>
              <w:t>Мультимедийные</w:t>
            </w:r>
            <w:proofErr w:type="spellEnd"/>
            <w:r w:rsidRPr="00AD1038">
              <w:rPr>
                <w:bCs/>
              </w:rPr>
              <w:t xml:space="preserve"> те</w:t>
            </w:r>
            <w:r w:rsidRPr="00AD1038">
              <w:rPr>
                <w:bCs/>
              </w:rPr>
              <w:t>х</w:t>
            </w:r>
            <w:r w:rsidRPr="00AD1038">
              <w:rPr>
                <w:bCs/>
              </w:rPr>
              <w:t>нологии: Подготовка проекта «Музыкальная открытка»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CD1AFA" w:rsidRDefault="00701DCE" w:rsidP="001F50BE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DCE" w:rsidRPr="00AD1038" w:rsidRDefault="00701DCE" w:rsidP="001F50BE">
            <w:pPr>
              <w:ind w:left="113" w:right="113"/>
            </w:pPr>
            <w:r w:rsidRPr="00AD1038">
              <w:t>проект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AD1038" w:rsidRDefault="00701DCE" w:rsidP="00701DCE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34" w:right="1" w:firstLine="0"/>
              <w:jc w:val="both"/>
              <w:rPr>
                <w:rFonts w:ascii="Times New Roman" w:hAnsi="Times New Roman"/>
                <w:szCs w:val="24"/>
              </w:rPr>
            </w:pPr>
            <w:r w:rsidRPr="00AD1038">
              <w:rPr>
                <w:rFonts w:ascii="Times New Roman" w:hAnsi="Times New Roman"/>
                <w:szCs w:val="24"/>
              </w:rPr>
              <w:t>http://ru.wikipedia.org/wiki/электронная_доска_объявлений</w:t>
            </w:r>
          </w:p>
          <w:p w:rsidR="00701DCE" w:rsidRPr="00AD1038" w:rsidRDefault="00701DCE" w:rsidP="001F50BE">
            <w:r w:rsidRPr="00AD1038">
              <w:t>http://www.antula.ru/advancement-58.htm</w:t>
            </w:r>
          </w:p>
        </w:tc>
      </w:tr>
      <w:tr w:rsidR="00701DCE" w:rsidRPr="00CD1AFA" w:rsidTr="00D94FD2">
        <w:trPr>
          <w:cantSplit/>
          <w:trHeight w:val="70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CD1AFA" w:rsidRDefault="00701DCE" w:rsidP="00616A37">
            <w:pPr>
              <w:jc w:val="center"/>
            </w:pPr>
            <w:r>
              <w:lastRenderedPageBreak/>
              <w:t>2</w:t>
            </w:r>
            <w:r w:rsidR="0044730F">
              <w:t>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CE" w:rsidRPr="00F94411" w:rsidRDefault="00701DCE" w:rsidP="00C90285">
            <w:r w:rsidRPr="00F94411">
              <w:rPr>
                <w:b/>
              </w:rPr>
              <w:t>Тема</w:t>
            </w:r>
            <w:r>
              <w:rPr>
                <w:b/>
              </w:rPr>
              <w:t xml:space="preserve"> </w:t>
            </w:r>
            <w:r w:rsidRPr="00F94411">
              <w:rPr>
                <w:b/>
              </w:rPr>
              <w:t>5.1. Компьютерные сети</w:t>
            </w:r>
          </w:p>
          <w:p w:rsidR="00701DCE" w:rsidRDefault="00701DCE" w:rsidP="007D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AD1038" w:rsidRDefault="00701DCE" w:rsidP="00616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94411">
              <w:t>ВСР №23 Разработать плака</w:t>
            </w:r>
            <w:proofErr w:type="gramStart"/>
            <w:r w:rsidRPr="00F94411">
              <w:t>т-</w:t>
            </w:r>
            <w:proofErr w:type="gramEnd"/>
            <w:r w:rsidRPr="00F94411">
              <w:t xml:space="preserve"> схему объединения компьютеров в локальную сеть, используя любой графический редактор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CD1AFA" w:rsidRDefault="00701DCE" w:rsidP="001F50BE">
            <w:pPr>
              <w:jc w:val="center"/>
            </w:pPr>
            <w:r w:rsidRPr="00CD1AFA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DCE" w:rsidRPr="00AD1038" w:rsidRDefault="00701DCE" w:rsidP="001F50BE">
            <w:pPr>
              <w:ind w:left="113" w:right="113"/>
            </w:pPr>
            <w:r>
              <w:t>плакат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Default="00B552E6" w:rsidP="00701DCE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34" w:right="1" w:firstLine="0"/>
              <w:jc w:val="both"/>
              <w:rPr>
                <w:rFonts w:ascii="Times New Roman" w:hAnsi="Times New Roman"/>
                <w:szCs w:val="24"/>
              </w:rPr>
            </w:pPr>
            <w:hyperlink r:id="rId6" w:history="1">
              <w:r w:rsidR="00701DCE" w:rsidRPr="00222840">
                <w:rPr>
                  <w:rStyle w:val="a3"/>
                  <w:rFonts w:ascii="Times New Roman" w:hAnsi="Times New Roman"/>
                  <w:szCs w:val="24"/>
                </w:rPr>
                <w:t>http://www.kolomna-school7-ict.narod.ru/st50101.htm</w:t>
              </w:r>
            </w:hyperlink>
          </w:p>
          <w:p w:rsidR="00701DCE" w:rsidRPr="00AD1038" w:rsidRDefault="00701DCE" w:rsidP="00701DCE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34" w:right="1" w:firstLine="0"/>
              <w:jc w:val="both"/>
              <w:rPr>
                <w:rFonts w:ascii="Times New Roman" w:hAnsi="Times New Roman"/>
                <w:szCs w:val="24"/>
              </w:rPr>
            </w:pPr>
            <w:r w:rsidRPr="00F16D8C">
              <w:rPr>
                <w:rFonts w:ascii="Times New Roman" w:hAnsi="Times New Roman"/>
                <w:szCs w:val="24"/>
              </w:rPr>
              <w:t>http://bip-ip.com/kompyuternyie-seti/</w:t>
            </w:r>
          </w:p>
        </w:tc>
      </w:tr>
      <w:tr w:rsidR="00701DCE" w:rsidRPr="00CD1AFA" w:rsidTr="008C27A1">
        <w:trPr>
          <w:cantSplit/>
          <w:trHeight w:val="70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Default="00701DCE" w:rsidP="00616A37">
            <w:pPr>
              <w:jc w:val="center"/>
            </w:pPr>
            <w:r>
              <w:t>2</w:t>
            </w:r>
            <w:r w:rsidR="0044730F">
              <w:t>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CE" w:rsidRPr="00F94411" w:rsidRDefault="00701DCE" w:rsidP="00DD5CC4">
            <w:pPr>
              <w:ind w:left="139" w:right="84"/>
              <w:rPr>
                <w:b/>
              </w:rPr>
            </w:pPr>
            <w:r w:rsidRPr="00AD1038">
              <w:rPr>
                <w:b/>
              </w:rPr>
              <w:t>Тема 5.1</w:t>
            </w:r>
            <w:r w:rsidRPr="00AD1038">
              <w:t xml:space="preserve"> </w:t>
            </w:r>
            <w:r w:rsidRPr="00AD1038">
              <w:rPr>
                <w:b/>
                <w:bCs/>
              </w:rPr>
              <w:t>Представления о технич</w:t>
            </w:r>
            <w:r w:rsidRPr="00AD1038">
              <w:rPr>
                <w:b/>
                <w:bCs/>
              </w:rPr>
              <w:t>е</w:t>
            </w:r>
            <w:r w:rsidRPr="00AD1038">
              <w:rPr>
                <w:b/>
                <w:bCs/>
              </w:rPr>
              <w:t>ских и программных средствах т</w:t>
            </w:r>
            <w:r w:rsidRPr="00AD1038">
              <w:rPr>
                <w:b/>
                <w:bCs/>
              </w:rPr>
              <w:t>е</w:t>
            </w:r>
            <w:r w:rsidRPr="00AD1038">
              <w:rPr>
                <w:b/>
                <w:bCs/>
              </w:rPr>
              <w:t>лекоммуникационных технологий.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AD1038" w:rsidRDefault="00701DCE" w:rsidP="00C90285">
            <w:pPr>
              <w:rPr>
                <w:bCs/>
              </w:rPr>
            </w:pPr>
            <w:r w:rsidRPr="00AD1038">
              <w:rPr>
                <w:bCs/>
              </w:rPr>
              <w:t>ВСР №2</w:t>
            </w:r>
            <w:r>
              <w:rPr>
                <w:bCs/>
              </w:rPr>
              <w:t>4</w:t>
            </w:r>
            <w:r w:rsidRPr="00AD1038">
              <w:rPr>
                <w:bCs/>
              </w:rPr>
              <w:t xml:space="preserve"> </w:t>
            </w:r>
            <w:r>
              <w:rPr>
                <w:bCs/>
              </w:rPr>
              <w:t>Интернет - СМИ</w:t>
            </w:r>
          </w:p>
          <w:p w:rsidR="00701DCE" w:rsidRPr="00F94411" w:rsidRDefault="00701DCE" w:rsidP="00616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CD1AFA" w:rsidRDefault="00701DCE" w:rsidP="00616A37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DCE" w:rsidRPr="00E04D8A" w:rsidRDefault="00701DCE" w:rsidP="001F50BE">
            <w:pPr>
              <w:ind w:left="113" w:right="113"/>
            </w:pPr>
            <w:r w:rsidRPr="00E04D8A">
              <w:t>с</w:t>
            </w:r>
            <w:r w:rsidRPr="00E04D8A">
              <w:t>о</w:t>
            </w:r>
            <w:r w:rsidRPr="00E04D8A">
              <w:t>о</w:t>
            </w:r>
            <w:r w:rsidRPr="00E04D8A">
              <w:t>б</w:t>
            </w:r>
            <w:r w:rsidRPr="00E04D8A">
              <w:t>щ</w:t>
            </w:r>
            <w:r w:rsidRPr="00E04D8A">
              <w:t>е</w:t>
            </w:r>
            <w:r w:rsidRPr="00E04D8A">
              <w:t>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AD1038" w:rsidRDefault="00701DCE" w:rsidP="001F50BE">
            <w:r w:rsidRPr="00F16D8C">
              <w:t>http://bip-ip.com/kompyuternyie-seti/</w:t>
            </w:r>
          </w:p>
        </w:tc>
      </w:tr>
      <w:tr w:rsidR="00701DCE" w:rsidRPr="00CD1AFA" w:rsidTr="00C16625">
        <w:trPr>
          <w:cantSplit/>
          <w:trHeight w:val="70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Default="00701DCE" w:rsidP="00616A37">
            <w:pPr>
              <w:jc w:val="center"/>
            </w:pPr>
            <w:r>
              <w:t>2</w:t>
            </w:r>
            <w:r w:rsidR="0044730F">
              <w:t>3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CE" w:rsidRPr="00AD1038" w:rsidRDefault="00701DCE" w:rsidP="00C90285">
            <w:pPr>
              <w:ind w:left="139" w:right="84"/>
              <w:jc w:val="both"/>
              <w:rPr>
                <w:b/>
              </w:rPr>
            </w:pPr>
            <w:r w:rsidRPr="00AD1038">
              <w:rPr>
                <w:b/>
              </w:rPr>
              <w:t>Тема 5.2.</w:t>
            </w:r>
            <w:r w:rsidRPr="00AD1038">
              <w:t xml:space="preserve"> </w:t>
            </w:r>
            <w:r w:rsidRPr="00AD1038">
              <w:rPr>
                <w:b/>
              </w:rPr>
              <w:t>Методы создания и с</w:t>
            </w:r>
            <w:r w:rsidRPr="00AD1038">
              <w:rPr>
                <w:b/>
              </w:rPr>
              <w:t>о</w:t>
            </w:r>
            <w:r w:rsidRPr="00AD1038">
              <w:rPr>
                <w:b/>
              </w:rPr>
              <w:t>провождения сайта.</w:t>
            </w:r>
          </w:p>
          <w:p w:rsidR="00701DCE" w:rsidRPr="00F94411" w:rsidRDefault="00701DCE" w:rsidP="00C90285">
            <w:pPr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307012" w:rsidRDefault="00701DCE" w:rsidP="00C90285">
            <w:pPr>
              <w:ind w:left="139" w:right="84"/>
              <w:jc w:val="both"/>
              <w:rPr>
                <w:bCs/>
                <w:spacing w:val="2"/>
              </w:rPr>
            </w:pPr>
            <w:r w:rsidRPr="00307012">
              <w:rPr>
                <w:bCs/>
                <w:spacing w:val="2"/>
              </w:rPr>
              <w:t>ВСР №2</w:t>
            </w:r>
            <w:r>
              <w:rPr>
                <w:bCs/>
                <w:spacing w:val="2"/>
              </w:rPr>
              <w:t>5</w:t>
            </w:r>
            <w:r w:rsidRPr="00307012">
              <w:rPr>
                <w:bCs/>
                <w:spacing w:val="2"/>
              </w:rPr>
              <w:t xml:space="preserve"> подбор материала для создания своего сайта</w:t>
            </w:r>
          </w:p>
          <w:p w:rsidR="00701DCE" w:rsidRPr="00F94411" w:rsidRDefault="00701DCE" w:rsidP="00C90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07012">
              <w:rPr>
                <w:bCs/>
                <w:spacing w:val="2"/>
              </w:rPr>
              <w:t>разработать модель навигации для своего сайта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CD1AFA" w:rsidRDefault="00701DCE" w:rsidP="00616A37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DCE" w:rsidRPr="00B12592" w:rsidRDefault="00701DCE" w:rsidP="001F50BE">
            <w:pPr>
              <w:ind w:left="113" w:right="113"/>
            </w:pPr>
            <w:r>
              <w:t>сайт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CE" w:rsidRPr="00AD1038" w:rsidRDefault="00044F53" w:rsidP="001F50BE">
            <w:r w:rsidRPr="00044F53">
              <w:t>http://ru.wix.com/</w:t>
            </w:r>
          </w:p>
        </w:tc>
      </w:tr>
    </w:tbl>
    <w:p w:rsidR="00AB2BFA" w:rsidRPr="00AB2BFA" w:rsidRDefault="00AB2BFA" w:rsidP="00616A37">
      <w:pPr>
        <w:jc w:val="right"/>
        <w:rPr>
          <w:sz w:val="28"/>
          <w:szCs w:val="28"/>
        </w:rPr>
      </w:pPr>
      <w:r w:rsidRPr="00AB2BFA">
        <w:rPr>
          <w:sz w:val="28"/>
          <w:szCs w:val="28"/>
        </w:rPr>
        <w:t xml:space="preserve">Преподаватель: А.Р. </w:t>
      </w:r>
      <w:proofErr w:type="spellStart"/>
      <w:r w:rsidRPr="00AB2BFA">
        <w:rPr>
          <w:sz w:val="28"/>
          <w:szCs w:val="28"/>
        </w:rPr>
        <w:t>Фатхутдинова</w:t>
      </w:r>
      <w:proofErr w:type="spellEnd"/>
    </w:p>
    <w:sectPr w:rsidR="00AB2BFA" w:rsidRPr="00AB2BFA" w:rsidSect="00DD5CC4">
      <w:pgSz w:w="16838" w:h="11906" w:orient="landscape"/>
      <w:pgMar w:top="426" w:right="1134" w:bottom="426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03D3B"/>
    <w:multiLevelType w:val="hybridMultilevel"/>
    <w:tmpl w:val="338CF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D6179"/>
    <w:multiLevelType w:val="hybridMultilevel"/>
    <w:tmpl w:val="B672DA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D20D0E"/>
    <w:multiLevelType w:val="hybridMultilevel"/>
    <w:tmpl w:val="B672DA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2755B0"/>
    <w:multiLevelType w:val="hybridMultilevel"/>
    <w:tmpl w:val="16CA9F30"/>
    <w:lvl w:ilvl="0" w:tplc="0A0603B2">
      <w:start w:val="1"/>
      <w:numFmt w:val="decimal"/>
      <w:lvlText w:val="%1)"/>
      <w:lvlJc w:val="left"/>
      <w:pPr>
        <w:ind w:left="10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5" w:hanging="360"/>
      </w:pPr>
    </w:lvl>
    <w:lvl w:ilvl="2" w:tplc="0419001B">
      <w:start w:val="1"/>
      <w:numFmt w:val="lowerRoman"/>
      <w:lvlText w:val="%3."/>
      <w:lvlJc w:val="right"/>
      <w:pPr>
        <w:ind w:left="2525" w:hanging="180"/>
      </w:pPr>
    </w:lvl>
    <w:lvl w:ilvl="3" w:tplc="0419000F" w:tentative="1">
      <w:start w:val="1"/>
      <w:numFmt w:val="decimal"/>
      <w:lvlText w:val="%4."/>
      <w:lvlJc w:val="left"/>
      <w:pPr>
        <w:ind w:left="3245" w:hanging="360"/>
      </w:pPr>
    </w:lvl>
    <w:lvl w:ilvl="4" w:tplc="04190019" w:tentative="1">
      <w:start w:val="1"/>
      <w:numFmt w:val="lowerLetter"/>
      <w:lvlText w:val="%5."/>
      <w:lvlJc w:val="left"/>
      <w:pPr>
        <w:ind w:left="3965" w:hanging="360"/>
      </w:pPr>
    </w:lvl>
    <w:lvl w:ilvl="5" w:tplc="0419001B" w:tentative="1">
      <w:start w:val="1"/>
      <w:numFmt w:val="lowerRoman"/>
      <w:lvlText w:val="%6."/>
      <w:lvlJc w:val="right"/>
      <w:pPr>
        <w:ind w:left="4685" w:hanging="180"/>
      </w:pPr>
    </w:lvl>
    <w:lvl w:ilvl="6" w:tplc="0419000F" w:tentative="1">
      <w:start w:val="1"/>
      <w:numFmt w:val="decimal"/>
      <w:lvlText w:val="%7."/>
      <w:lvlJc w:val="left"/>
      <w:pPr>
        <w:ind w:left="5405" w:hanging="360"/>
      </w:pPr>
    </w:lvl>
    <w:lvl w:ilvl="7" w:tplc="04190019" w:tentative="1">
      <w:start w:val="1"/>
      <w:numFmt w:val="lowerLetter"/>
      <w:lvlText w:val="%8."/>
      <w:lvlJc w:val="left"/>
      <w:pPr>
        <w:ind w:left="6125" w:hanging="360"/>
      </w:pPr>
    </w:lvl>
    <w:lvl w:ilvl="8" w:tplc="0419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4">
    <w:nsid w:val="1F495B83"/>
    <w:multiLevelType w:val="hybridMultilevel"/>
    <w:tmpl w:val="D9D0BDBC"/>
    <w:lvl w:ilvl="0" w:tplc="61624412">
      <w:start w:val="1"/>
      <w:numFmt w:val="decimal"/>
      <w:lvlText w:val="%1)"/>
      <w:lvlJc w:val="left"/>
      <w:pPr>
        <w:ind w:left="10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5" w:hanging="360"/>
      </w:pPr>
    </w:lvl>
    <w:lvl w:ilvl="2" w:tplc="0419001B" w:tentative="1">
      <w:start w:val="1"/>
      <w:numFmt w:val="lowerRoman"/>
      <w:lvlText w:val="%3."/>
      <w:lvlJc w:val="right"/>
      <w:pPr>
        <w:ind w:left="2525" w:hanging="180"/>
      </w:pPr>
    </w:lvl>
    <w:lvl w:ilvl="3" w:tplc="0419000F" w:tentative="1">
      <w:start w:val="1"/>
      <w:numFmt w:val="decimal"/>
      <w:lvlText w:val="%4."/>
      <w:lvlJc w:val="left"/>
      <w:pPr>
        <w:ind w:left="3245" w:hanging="360"/>
      </w:pPr>
    </w:lvl>
    <w:lvl w:ilvl="4" w:tplc="04190019" w:tentative="1">
      <w:start w:val="1"/>
      <w:numFmt w:val="lowerLetter"/>
      <w:lvlText w:val="%5."/>
      <w:lvlJc w:val="left"/>
      <w:pPr>
        <w:ind w:left="3965" w:hanging="360"/>
      </w:pPr>
    </w:lvl>
    <w:lvl w:ilvl="5" w:tplc="0419001B" w:tentative="1">
      <w:start w:val="1"/>
      <w:numFmt w:val="lowerRoman"/>
      <w:lvlText w:val="%6."/>
      <w:lvlJc w:val="right"/>
      <w:pPr>
        <w:ind w:left="4685" w:hanging="180"/>
      </w:pPr>
    </w:lvl>
    <w:lvl w:ilvl="6" w:tplc="0419000F" w:tentative="1">
      <w:start w:val="1"/>
      <w:numFmt w:val="decimal"/>
      <w:lvlText w:val="%7."/>
      <w:lvlJc w:val="left"/>
      <w:pPr>
        <w:ind w:left="5405" w:hanging="360"/>
      </w:pPr>
    </w:lvl>
    <w:lvl w:ilvl="7" w:tplc="04190019" w:tentative="1">
      <w:start w:val="1"/>
      <w:numFmt w:val="lowerLetter"/>
      <w:lvlText w:val="%8."/>
      <w:lvlJc w:val="left"/>
      <w:pPr>
        <w:ind w:left="6125" w:hanging="360"/>
      </w:pPr>
    </w:lvl>
    <w:lvl w:ilvl="8" w:tplc="0419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5">
    <w:nsid w:val="25666F5B"/>
    <w:multiLevelType w:val="hybridMultilevel"/>
    <w:tmpl w:val="15AE2ED6"/>
    <w:lvl w:ilvl="0" w:tplc="3E9A2976">
      <w:start w:val="1"/>
      <w:numFmt w:val="decimal"/>
      <w:lvlText w:val="%1)"/>
      <w:lvlJc w:val="left"/>
      <w:pPr>
        <w:ind w:left="10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5" w:hanging="360"/>
      </w:pPr>
    </w:lvl>
    <w:lvl w:ilvl="2" w:tplc="0419001B" w:tentative="1">
      <w:start w:val="1"/>
      <w:numFmt w:val="lowerRoman"/>
      <w:lvlText w:val="%3."/>
      <w:lvlJc w:val="right"/>
      <w:pPr>
        <w:ind w:left="2525" w:hanging="180"/>
      </w:pPr>
    </w:lvl>
    <w:lvl w:ilvl="3" w:tplc="0419000F" w:tentative="1">
      <w:start w:val="1"/>
      <w:numFmt w:val="decimal"/>
      <w:lvlText w:val="%4."/>
      <w:lvlJc w:val="left"/>
      <w:pPr>
        <w:ind w:left="3245" w:hanging="360"/>
      </w:pPr>
    </w:lvl>
    <w:lvl w:ilvl="4" w:tplc="04190019" w:tentative="1">
      <w:start w:val="1"/>
      <w:numFmt w:val="lowerLetter"/>
      <w:lvlText w:val="%5."/>
      <w:lvlJc w:val="left"/>
      <w:pPr>
        <w:ind w:left="3965" w:hanging="360"/>
      </w:pPr>
    </w:lvl>
    <w:lvl w:ilvl="5" w:tplc="0419001B" w:tentative="1">
      <w:start w:val="1"/>
      <w:numFmt w:val="lowerRoman"/>
      <w:lvlText w:val="%6."/>
      <w:lvlJc w:val="right"/>
      <w:pPr>
        <w:ind w:left="4685" w:hanging="180"/>
      </w:pPr>
    </w:lvl>
    <w:lvl w:ilvl="6" w:tplc="0419000F" w:tentative="1">
      <w:start w:val="1"/>
      <w:numFmt w:val="decimal"/>
      <w:lvlText w:val="%7."/>
      <w:lvlJc w:val="left"/>
      <w:pPr>
        <w:ind w:left="5405" w:hanging="360"/>
      </w:pPr>
    </w:lvl>
    <w:lvl w:ilvl="7" w:tplc="04190019" w:tentative="1">
      <w:start w:val="1"/>
      <w:numFmt w:val="lowerLetter"/>
      <w:lvlText w:val="%8."/>
      <w:lvlJc w:val="left"/>
      <w:pPr>
        <w:ind w:left="6125" w:hanging="360"/>
      </w:pPr>
    </w:lvl>
    <w:lvl w:ilvl="8" w:tplc="0419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6">
    <w:nsid w:val="276C0C82"/>
    <w:multiLevelType w:val="hybridMultilevel"/>
    <w:tmpl w:val="B80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4B095F"/>
    <w:multiLevelType w:val="hybridMultilevel"/>
    <w:tmpl w:val="B6322B40"/>
    <w:lvl w:ilvl="0" w:tplc="3CD2C360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8">
    <w:nsid w:val="3AC71F5C"/>
    <w:multiLevelType w:val="hybridMultilevel"/>
    <w:tmpl w:val="97CAC6FC"/>
    <w:lvl w:ilvl="0" w:tplc="3CD2C360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938E245C">
      <w:start w:val="1"/>
      <w:numFmt w:val="russianLower"/>
      <w:lvlText w:val="%2)"/>
      <w:lvlJc w:val="left"/>
      <w:pPr>
        <w:ind w:left="1429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9">
    <w:nsid w:val="3CC81134"/>
    <w:multiLevelType w:val="hybridMultilevel"/>
    <w:tmpl w:val="CBEE2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70070"/>
    <w:multiLevelType w:val="hybridMultilevel"/>
    <w:tmpl w:val="B6322B40"/>
    <w:lvl w:ilvl="0" w:tplc="3CD2C360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1">
    <w:nsid w:val="4382153E"/>
    <w:multiLevelType w:val="hybridMultilevel"/>
    <w:tmpl w:val="15AE2ED6"/>
    <w:lvl w:ilvl="0" w:tplc="3E9A2976">
      <w:start w:val="1"/>
      <w:numFmt w:val="decimal"/>
      <w:lvlText w:val="%1)"/>
      <w:lvlJc w:val="left"/>
      <w:pPr>
        <w:ind w:left="10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5" w:hanging="360"/>
      </w:pPr>
    </w:lvl>
    <w:lvl w:ilvl="2" w:tplc="0419001B" w:tentative="1">
      <w:start w:val="1"/>
      <w:numFmt w:val="lowerRoman"/>
      <w:lvlText w:val="%3."/>
      <w:lvlJc w:val="right"/>
      <w:pPr>
        <w:ind w:left="2525" w:hanging="180"/>
      </w:pPr>
    </w:lvl>
    <w:lvl w:ilvl="3" w:tplc="0419000F" w:tentative="1">
      <w:start w:val="1"/>
      <w:numFmt w:val="decimal"/>
      <w:lvlText w:val="%4."/>
      <w:lvlJc w:val="left"/>
      <w:pPr>
        <w:ind w:left="3245" w:hanging="360"/>
      </w:pPr>
    </w:lvl>
    <w:lvl w:ilvl="4" w:tplc="04190019" w:tentative="1">
      <w:start w:val="1"/>
      <w:numFmt w:val="lowerLetter"/>
      <w:lvlText w:val="%5."/>
      <w:lvlJc w:val="left"/>
      <w:pPr>
        <w:ind w:left="3965" w:hanging="360"/>
      </w:pPr>
    </w:lvl>
    <w:lvl w:ilvl="5" w:tplc="0419001B" w:tentative="1">
      <w:start w:val="1"/>
      <w:numFmt w:val="lowerRoman"/>
      <w:lvlText w:val="%6."/>
      <w:lvlJc w:val="right"/>
      <w:pPr>
        <w:ind w:left="4685" w:hanging="180"/>
      </w:pPr>
    </w:lvl>
    <w:lvl w:ilvl="6" w:tplc="0419000F" w:tentative="1">
      <w:start w:val="1"/>
      <w:numFmt w:val="decimal"/>
      <w:lvlText w:val="%7."/>
      <w:lvlJc w:val="left"/>
      <w:pPr>
        <w:ind w:left="5405" w:hanging="360"/>
      </w:pPr>
    </w:lvl>
    <w:lvl w:ilvl="7" w:tplc="04190019" w:tentative="1">
      <w:start w:val="1"/>
      <w:numFmt w:val="lowerLetter"/>
      <w:lvlText w:val="%8."/>
      <w:lvlJc w:val="left"/>
      <w:pPr>
        <w:ind w:left="6125" w:hanging="360"/>
      </w:pPr>
    </w:lvl>
    <w:lvl w:ilvl="8" w:tplc="0419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12">
    <w:nsid w:val="49C96462"/>
    <w:multiLevelType w:val="hybridMultilevel"/>
    <w:tmpl w:val="00DAF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37737D"/>
    <w:multiLevelType w:val="hybridMultilevel"/>
    <w:tmpl w:val="B6322B40"/>
    <w:lvl w:ilvl="0" w:tplc="3CD2C360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4">
    <w:nsid w:val="4D336A81"/>
    <w:multiLevelType w:val="hybridMultilevel"/>
    <w:tmpl w:val="CA3AC2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477811"/>
    <w:multiLevelType w:val="hybridMultilevel"/>
    <w:tmpl w:val="B672DA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E750C7"/>
    <w:multiLevelType w:val="hybridMultilevel"/>
    <w:tmpl w:val="B6322B40"/>
    <w:lvl w:ilvl="0" w:tplc="3CD2C360">
      <w:start w:val="1"/>
      <w:numFmt w:val="decimal"/>
      <w:lvlText w:val="%1)"/>
      <w:lvlJc w:val="left"/>
      <w:pPr>
        <w:ind w:left="10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5" w:hanging="360"/>
      </w:pPr>
    </w:lvl>
    <w:lvl w:ilvl="2" w:tplc="0419001B" w:tentative="1">
      <w:start w:val="1"/>
      <w:numFmt w:val="lowerRoman"/>
      <w:lvlText w:val="%3."/>
      <w:lvlJc w:val="right"/>
      <w:pPr>
        <w:ind w:left="2525" w:hanging="180"/>
      </w:pPr>
    </w:lvl>
    <w:lvl w:ilvl="3" w:tplc="0419000F" w:tentative="1">
      <w:start w:val="1"/>
      <w:numFmt w:val="decimal"/>
      <w:lvlText w:val="%4."/>
      <w:lvlJc w:val="left"/>
      <w:pPr>
        <w:ind w:left="3245" w:hanging="360"/>
      </w:pPr>
    </w:lvl>
    <w:lvl w:ilvl="4" w:tplc="04190019" w:tentative="1">
      <w:start w:val="1"/>
      <w:numFmt w:val="lowerLetter"/>
      <w:lvlText w:val="%5."/>
      <w:lvlJc w:val="left"/>
      <w:pPr>
        <w:ind w:left="3965" w:hanging="360"/>
      </w:pPr>
    </w:lvl>
    <w:lvl w:ilvl="5" w:tplc="0419001B" w:tentative="1">
      <w:start w:val="1"/>
      <w:numFmt w:val="lowerRoman"/>
      <w:lvlText w:val="%6."/>
      <w:lvlJc w:val="right"/>
      <w:pPr>
        <w:ind w:left="4685" w:hanging="180"/>
      </w:pPr>
    </w:lvl>
    <w:lvl w:ilvl="6" w:tplc="0419000F" w:tentative="1">
      <w:start w:val="1"/>
      <w:numFmt w:val="decimal"/>
      <w:lvlText w:val="%7."/>
      <w:lvlJc w:val="left"/>
      <w:pPr>
        <w:ind w:left="5405" w:hanging="360"/>
      </w:pPr>
    </w:lvl>
    <w:lvl w:ilvl="7" w:tplc="04190019" w:tentative="1">
      <w:start w:val="1"/>
      <w:numFmt w:val="lowerLetter"/>
      <w:lvlText w:val="%8."/>
      <w:lvlJc w:val="left"/>
      <w:pPr>
        <w:ind w:left="6125" w:hanging="360"/>
      </w:pPr>
    </w:lvl>
    <w:lvl w:ilvl="8" w:tplc="0419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17">
    <w:nsid w:val="61CF0751"/>
    <w:multiLevelType w:val="hybridMultilevel"/>
    <w:tmpl w:val="D74404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A1A4444"/>
    <w:multiLevelType w:val="hybridMultilevel"/>
    <w:tmpl w:val="B6322B40"/>
    <w:lvl w:ilvl="0" w:tplc="3CD2C360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9">
    <w:nsid w:val="78657B90"/>
    <w:multiLevelType w:val="hybridMultilevel"/>
    <w:tmpl w:val="45F0800E"/>
    <w:lvl w:ilvl="0" w:tplc="C4DE19FC">
      <w:start w:val="1"/>
      <w:numFmt w:val="decimal"/>
      <w:lvlText w:val="%1)"/>
      <w:lvlJc w:val="left"/>
      <w:pPr>
        <w:ind w:left="10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5" w:hanging="360"/>
      </w:pPr>
    </w:lvl>
    <w:lvl w:ilvl="2" w:tplc="0419001B" w:tentative="1">
      <w:start w:val="1"/>
      <w:numFmt w:val="lowerRoman"/>
      <w:lvlText w:val="%3."/>
      <w:lvlJc w:val="right"/>
      <w:pPr>
        <w:ind w:left="2525" w:hanging="180"/>
      </w:pPr>
    </w:lvl>
    <w:lvl w:ilvl="3" w:tplc="0419000F" w:tentative="1">
      <w:start w:val="1"/>
      <w:numFmt w:val="decimal"/>
      <w:lvlText w:val="%4."/>
      <w:lvlJc w:val="left"/>
      <w:pPr>
        <w:ind w:left="3245" w:hanging="360"/>
      </w:pPr>
    </w:lvl>
    <w:lvl w:ilvl="4" w:tplc="04190019" w:tentative="1">
      <w:start w:val="1"/>
      <w:numFmt w:val="lowerLetter"/>
      <w:lvlText w:val="%5."/>
      <w:lvlJc w:val="left"/>
      <w:pPr>
        <w:ind w:left="3965" w:hanging="360"/>
      </w:pPr>
    </w:lvl>
    <w:lvl w:ilvl="5" w:tplc="0419001B" w:tentative="1">
      <w:start w:val="1"/>
      <w:numFmt w:val="lowerRoman"/>
      <w:lvlText w:val="%6."/>
      <w:lvlJc w:val="right"/>
      <w:pPr>
        <w:ind w:left="4685" w:hanging="180"/>
      </w:pPr>
    </w:lvl>
    <w:lvl w:ilvl="6" w:tplc="0419000F" w:tentative="1">
      <w:start w:val="1"/>
      <w:numFmt w:val="decimal"/>
      <w:lvlText w:val="%7."/>
      <w:lvlJc w:val="left"/>
      <w:pPr>
        <w:ind w:left="5405" w:hanging="360"/>
      </w:pPr>
    </w:lvl>
    <w:lvl w:ilvl="7" w:tplc="04190019" w:tentative="1">
      <w:start w:val="1"/>
      <w:numFmt w:val="lowerLetter"/>
      <w:lvlText w:val="%8."/>
      <w:lvlJc w:val="left"/>
      <w:pPr>
        <w:ind w:left="6125" w:hanging="360"/>
      </w:pPr>
    </w:lvl>
    <w:lvl w:ilvl="8" w:tplc="0419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20">
    <w:nsid w:val="792436BF"/>
    <w:multiLevelType w:val="hybridMultilevel"/>
    <w:tmpl w:val="139A5228"/>
    <w:lvl w:ilvl="0" w:tplc="515814F8">
      <w:start w:val="1"/>
      <w:numFmt w:val="decimal"/>
      <w:lvlText w:val="%1)"/>
      <w:lvlJc w:val="left"/>
      <w:pPr>
        <w:ind w:left="70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1">
    <w:nsid w:val="7A987920"/>
    <w:multiLevelType w:val="hybridMultilevel"/>
    <w:tmpl w:val="139A5228"/>
    <w:lvl w:ilvl="0" w:tplc="515814F8">
      <w:start w:val="1"/>
      <w:numFmt w:val="decimal"/>
      <w:lvlText w:val="%1)"/>
      <w:lvlJc w:val="left"/>
      <w:pPr>
        <w:ind w:left="70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14"/>
  </w:num>
  <w:num w:numId="5">
    <w:abstractNumId w:val="17"/>
  </w:num>
  <w:num w:numId="6">
    <w:abstractNumId w:val="2"/>
  </w:num>
  <w:num w:numId="7">
    <w:abstractNumId w:val="15"/>
  </w:num>
  <w:num w:numId="8">
    <w:abstractNumId w:val="1"/>
  </w:num>
  <w:num w:numId="9">
    <w:abstractNumId w:val="4"/>
  </w:num>
  <w:num w:numId="10">
    <w:abstractNumId w:val="19"/>
  </w:num>
  <w:num w:numId="11">
    <w:abstractNumId w:val="3"/>
  </w:num>
  <w:num w:numId="12">
    <w:abstractNumId w:val="16"/>
  </w:num>
  <w:num w:numId="13">
    <w:abstractNumId w:val="18"/>
  </w:num>
  <w:num w:numId="14">
    <w:abstractNumId w:val="7"/>
  </w:num>
  <w:num w:numId="15">
    <w:abstractNumId w:val="10"/>
  </w:num>
  <w:num w:numId="16">
    <w:abstractNumId w:val="8"/>
  </w:num>
  <w:num w:numId="17">
    <w:abstractNumId w:val="13"/>
  </w:num>
  <w:num w:numId="18">
    <w:abstractNumId w:val="20"/>
  </w:num>
  <w:num w:numId="19">
    <w:abstractNumId w:val="5"/>
  </w:num>
  <w:num w:numId="20">
    <w:abstractNumId w:val="11"/>
  </w:num>
  <w:num w:numId="21">
    <w:abstractNumId w:val="21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compat/>
  <w:rsids>
    <w:rsidRoot w:val="00470659"/>
    <w:rsid w:val="00044F53"/>
    <w:rsid w:val="0013692A"/>
    <w:rsid w:val="0025124B"/>
    <w:rsid w:val="002E685B"/>
    <w:rsid w:val="0044730F"/>
    <w:rsid w:val="00455640"/>
    <w:rsid w:val="00470659"/>
    <w:rsid w:val="0052292C"/>
    <w:rsid w:val="005A6F6C"/>
    <w:rsid w:val="00616A37"/>
    <w:rsid w:val="00624032"/>
    <w:rsid w:val="006D57D8"/>
    <w:rsid w:val="00701DCE"/>
    <w:rsid w:val="007B78BB"/>
    <w:rsid w:val="007D1B94"/>
    <w:rsid w:val="00823141"/>
    <w:rsid w:val="00846185"/>
    <w:rsid w:val="0094058B"/>
    <w:rsid w:val="009A6BDB"/>
    <w:rsid w:val="009E41D3"/>
    <w:rsid w:val="00A67E65"/>
    <w:rsid w:val="00AA2A5D"/>
    <w:rsid w:val="00AA7FB4"/>
    <w:rsid w:val="00AB2BFA"/>
    <w:rsid w:val="00B552E6"/>
    <w:rsid w:val="00B56172"/>
    <w:rsid w:val="00C25291"/>
    <w:rsid w:val="00C261E1"/>
    <w:rsid w:val="00C90285"/>
    <w:rsid w:val="00DD5CC4"/>
    <w:rsid w:val="00E37529"/>
    <w:rsid w:val="00E60CE9"/>
    <w:rsid w:val="00FB0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659"/>
    <w:pPr>
      <w:spacing w:after="0" w:line="240" w:lineRule="auto"/>
    </w:pPr>
    <w:rPr>
      <w:rFonts w:eastAsia="Times New Roman"/>
      <w:color w:val="auto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A2A5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47065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7065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ody Text"/>
    <w:basedOn w:val="a"/>
    <w:link w:val="a6"/>
    <w:unhideWhenUsed/>
    <w:rsid w:val="00470659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сновной текст Знак"/>
    <w:basedOn w:val="a0"/>
    <w:link w:val="a5"/>
    <w:rsid w:val="00470659"/>
    <w:rPr>
      <w:rFonts w:ascii="Calibri" w:eastAsia="Calibri" w:hAnsi="Calibri"/>
      <w:color w:val="auto"/>
      <w:sz w:val="22"/>
      <w:szCs w:val="22"/>
    </w:rPr>
  </w:style>
  <w:style w:type="character" w:customStyle="1" w:styleId="apple-converted-space">
    <w:name w:val="apple-converted-space"/>
    <w:basedOn w:val="a0"/>
    <w:rsid w:val="00470659"/>
  </w:style>
  <w:style w:type="character" w:customStyle="1" w:styleId="30">
    <w:name w:val="Заголовок 3 Знак"/>
    <w:basedOn w:val="a0"/>
    <w:link w:val="3"/>
    <w:rsid w:val="00AA2A5D"/>
    <w:rPr>
      <w:rFonts w:ascii="Cambria" w:eastAsia="Times New Roman" w:hAnsi="Cambria"/>
      <w:b/>
      <w:bCs/>
      <w:color w:val="auto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lomna-school7-ict.narod.ru/st50101.htm" TargetMode="External"/><Relationship Id="rId5" Type="http://schemas.openxmlformats.org/officeDocument/2006/relationships/hyperlink" Target="http://www.klgtu.ru/students/literature/inf_asu/570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2017-02-06T13:19:00Z</cp:lastPrinted>
  <dcterms:created xsi:type="dcterms:W3CDTF">2020-03-19T07:59:00Z</dcterms:created>
  <dcterms:modified xsi:type="dcterms:W3CDTF">2020-03-19T07:59:00Z</dcterms:modified>
</cp:coreProperties>
</file>